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6F39C" w14:textId="2EE83CAC" w:rsidR="002A1BE0" w:rsidRPr="000C039D" w:rsidRDefault="00377F39" w:rsidP="00016DEA">
      <w:pPr>
        <w:rPr>
          <w:b/>
          <w:sz w:val="26"/>
          <w:szCs w:val="26"/>
          <w:lang w:val="nl-NL"/>
        </w:rPr>
      </w:pPr>
      <w:r w:rsidRPr="000C039D">
        <w:rPr>
          <w:noProof/>
          <w:sz w:val="26"/>
          <w:szCs w:val="26"/>
          <w:lang w:val="nl-NL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804511" wp14:editId="61204AF3">
                <wp:simplePos x="0" y="0"/>
                <wp:positionH relativeFrom="column">
                  <wp:posOffset>3848735</wp:posOffset>
                </wp:positionH>
                <wp:positionV relativeFrom="paragraph">
                  <wp:posOffset>-447040</wp:posOffset>
                </wp:positionV>
                <wp:extent cx="2051685" cy="630555"/>
                <wp:effectExtent l="0" t="0" r="571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E2C4B" w14:textId="77777777" w:rsidR="004737D1" w:rsidRPr="00382DE1" w:rsidRDefault="004737D1" w:rsidP="004737D1">
                            <w:pPr>
                              <w:jc w:val="center"/>
                              <w:rPr>
                                <w:sz w:val="4"/>
                                <w:szCs w:val="18"/>
                              </w:rPr>
                            </w:pPr>
                          </w:p>
                          <w:p w14:paraId="4CA62C56" w14:textId="77777777" w:rsidR="004737D1" w:rsidRPr="004737D1" w:rsidRDefault="004737D1" w:rsidP="004737D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737D1">
                              <w:rPr>
                                <w:sz w:val="20"/>
                                <w:szCs w:val="20"/>
                              </w:rPr>
                              <w:t xml:space="preserve">Mẫu số: </w:t>
                            </w:r>
                            <w:r w:rsidRPr="004737D1"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01-1/TAIN</w:t>
                            </w:r>
                          </w:p>
                          <w:p w14:paraId="1DFFB915" w14:textId="77777777" w:rsidR="004737D1" w:rsidRPr="004B1B6B" w:rsidRDefault="00080838" w:rsidP="004737D1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080838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(Ban hành kèm theo Thông tư số 80/2021/TT-BTC ngày 29 tháng 9 năm 2021 của Bộ trưởng Bộ Tài chính)</w:t>
                            </w:r>
                            <w:r w:rsidR="004737D1" w:rsidRPr="004B1B6B">
                              <w:rPr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66C2C4C" w14:textId="77777777" w:rsidR="004737D1" w:rsidRPr="00557CB1" w:rsidRDefault="004737D1" w:rsidP="004737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8045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.05pt;margin-top:-35.2pt;width:161.55pt;height:4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">
                <v:textbox inset="0,0,0,0">
                  <w:txbxContent>
                    <w:p w14:paraId="7B6E2C4B" w14:textId="77777777" w:rsidR="004737D1" w:rsidRPr="00382DE1" w:rsidRDefault="004737D1" w:rsidP="004737D1">
                      <w:pPr>
                        <w:jc w:val="center"/>
                        <w:rPr>
                          <w:sz w:val="4"/>
                          <w:szCs w:val="18"/>
                        </w:rPr>
                      </w:pPr>
                    </w:p>
                    <w:p w14:paraId="4CA62C56" w14:textId="77777777" w:rsidR="004737D1" w:rsidRPr="004737D1" w:rsidRDefault="004737D1" w:rsidP="004737D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737D1">
                        <w:rPr>
                          <w:sz w:val="20"/>
                          <w:szCs w:val="20"/>
                        </w:rPr>
                        <w:t xml:space="preserve">Mẫu số: </w:t>
                      </w:r>
                      <w:r w:rsidRPr="004737D1">
                        <w:rPr>
                          <w:b/>
                          <w:sz w:val="20"/>
                          <w:szCs w:val="20"/>
                          <w:lang w:val="nl-NL"/>
                        </w:rPr>
                        <w:t>01-1/TAIN</w:t>
                      </w:r>
                    </w:p>
                    <w:p w14:paraId="1DFFB915" w14:textId="77777777" w:rsidR="004737D1" w:rsidRPr="004B1B6B" w:rsidRDefault="00080838" w:rsidP="004737D1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080838">
                        <w:rPr>
                          <w:i/>
                          <w:sz w:val="18"/>
                          <w:szCs w:val="18"/>
                          <w:lang w:val="nl-NL"/>
                        </w:rPr>
                        <w:t>(Ban hành kèm theo Thông tư số 80/2021/TT-BTC ngày 29 tháng 9 năm 2021 của Bộ trưởng Bộ Tài chính)</w:t>
                      </w:r>
                      <w:r w:rsidR="004737D1" w:rsidRPr="004B1B6B">
                        <w:rPr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766C2C4C" w14:textId="77777777" w:rsidR="004737D1" w:rsidRPr="00557CB1" w:rsidRDefault="004737D1" w:rsidP="004737D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22CB271" w14:textId="77777777" w:rsidR="00A24DC2" w:rsidRPr="000C039D" w:rsidRDefault="00DD0137" w:rsidP="004737D1">
      <w:pPr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Phụ lục</w:t>
      </w:r>
    </w:p>
    <w:p w14:paraId="57C65BD0" w14:textId="77777777" w:rsidR="004737D1" w:rsidRPr="000C039D" w:rsidRDefault="00A24DC2" w:rsidP="004737D1">
      <w:pPr>
        <w:jc w:val="center"/>
        <w:rPr>
          <w:b/>
          <w:bCs/>
          <w:iCs/>
          <w:sz w:val="26"/>
          <w:szCs w:val="26"/>
          <w:lang w:val="nl-NL"/>
        </w:rPr>
      </w:pPr>
      <w:r w:rsidRPr="000C039D">
        <w:rPr>
          <w:b/>
          <w:bCs/>
          <w:iCs/>
          <w:sz w:val="26"/>
          <w:szCs w:val="26"/>
          <w:lang w:val="nl-NL"/>
        </w:rPr>
        <w:t>BẢNG PHÂN BỔ SỐ THUẾ TÀI NGUYÊN</w:t>
      </w:r>
      <w:r w:rsidR="004022E1" w:rsidRPr="000C039D">
        <w:rPr>
          <w:b/>
          <w:bCs/>
          <w:iCs/>
          <w:sz w:val="26"/>
          <w:szCs w:val="26"/>
          <w:lang w:val="nl-NL"/>
        </w:rPr>
        <w:t xml:space="preserve"> PHẢI NỘP</w:t>
      </w:r>
      <w:r w:rsidR="00C923C0" w:rsidRPr="000C039D">
        <w:rPr>
          <w:b/>
          <w:bCs/>
          <w:iCs/>
          <w:sz w:val="26"/>
          <w:szCs w:val="26"/>
          <w:lang w:val="nl-NL"/>
        </w:rPr>
        <w:t xml:space="preserve"> </w:t>
      </w:r>
    </w:p>
    <w:p w14:paraId="6FBD0E54" w14:textId="77777777" w:rsidR="00A24DC2" w:rsidRPr="000C039D" w:rsidRDefault="00C923C0" w:rsidP="004737D1">
      <w:pPr>
        <w:jc w:val="center"/>
        <w:rPr>
          <w:b/>
          <w:sz w:val="26"/>
          <w:szCs w:val="26"/>
        </w:rPr>
      </w:pPr>
      <w:r w:rsidRPr="000C039D">
        <w:rPr>
          <w:b/>
          <w:sz w:val="26"/>
          <w:szCs w:val="26"/>
          <w:lang w:val="nl-NL"/>
        </w:rPr>
        <w:t>ĐỐI VỚI HOẠT ĐỘNG SẢN XUẤT THỦY ĐIỆN</w:t>
      </w:r>
    </w:p>
    <w:p w14:paraId="42DBAF91" w14:textId="77777777" w:rsidR="00A24DC2" w:rsidRPr="000C039D" w:rsidRDefault="00A24DC2" w:rsidP="004737D1">
      <w:pPr>
        <w:spacing w:before="60"/>
        <w:jc w:val="center"/>
        <w:rPr>
          <w:i/>
        </w:rPr>
      </w:pPr>
      <w:r w:rsidRPr="000C039D">
        <w:rPr>
          <w:i/>
        </w:rPr>
        <w:t xml:space="preserve">(Kèm theo tờ khai thuế </w:t>
      </w:r>
      <w:r w:rsidR="00FD24BC" w:rsidRPr="000C039D">
        <w:rPr>
          <w:i/>
          <w:lang w:val="en-US"/>
        </w:rPr>
        <w:t>t</w:t>
      </w:r>
      <w:r w:rsidR="004022E1" w:rsidRPr="000C039D">
        <w:rPr>
          <w:i/>
        </w:rPr>
        <w:t xml:space="preserve">ài nguyên </w:t>
      </w:r>
      <w:r w:rsidR="008A0B42" w:rsidRPr="000C039D">
        <w:rPr>
          <w:i/>
        </w:rPr>
        <w:t xml:space="preserve">mẫu </w:t>
      </w:r>
      <w:r w:rsidR="00983638" w:rsidRPr="000C039D">
        <w:rPr>
          <w:i/>
        </w:rPr>
        <w:t>số</w:t>
      </w:r>
      <w:r w:rsidR="008A0B42" w:rsidRPr="000C039D">
        <w:rPr>
          <w:i/>
        </w:rPr>
        <w:t xml:space="preserve"> </w:t>
      </w:r>
      <w:r w:rsidR="00870CE9" w:rsidRPr="000C039D">
        <w:rPr>
          <w:i/>
          <w:lang w:val="en-US"/>
        </w:rPr>
        <w:t>01</w:t>
      </w:r>
      <w:r w:rsidR="008A3882" w:rsidRPr="000C039D">
        <w:rPr>
          <w:i/>
          <w:lang w:val="en-US"/>
        </w:rPr>
        <w:t>/</w:t>
      </w:r>
      <w:r w:rsidR="008A0B42" w:rsidRPr="000C039D">
        <w:rPr>
          <w:i/>
        </w:rPr>
        <w:t xml:space="preserve">TAIN hoặc tờ khai quyết toán thuế tài nguyên mẫu số </w:t>
      </w:r>
      <w:r w:rsidR="00870CE9" w:rsidRPr="000C039D">
        <w:rPr>
          <w:i/>
          <w:lang w:val="en-US"/>
        </w:rPr>
        <w:t>02</w:t>
      </w:r>
      <w:r w:rsidR="008A3882" w:rsidRPr="000C039D">
        <w:rPr>
          <w:i/>
          <w:lang w:val="en-US"/>
        </w:rPr>
        <w:t>/</w:t>
      </w:r>
      <w:r w:rsidR="008A0B42" w:rsidRPr="000C039D">
        <w:rPr>
          <w:i/>
        </w:rPr>
        <w:t>TAIN</w:t>
      </w:r>
      <w:r w:rsidRPr="000C039D">
        <w:rPr>
          <w:i/>
        </w:rPr>
        <w:t>)</w:t>
      </w:r>
    </w:p>
    <w:p w14:paraId="00EB1BAE" w14:textId="77777777" w:rsidR="006A0F9C" w:rsidRPr="000C039D" w:rsidRDefault="00016DEA" w:rsidP="004A1BF7">
      <w:pPr>
        <w:jc w:val="center"/>
        <w:rPr>
          <w:sz w:val="26"/>
          <w:szCs w:val="26"/>
          <w:lang w:val="en-US"/>
        </w:rPr>
      </w:pPr>
      <w:r w:rsidRPr="000C039D">
        <w:rPr>
          <w:b/>
          <w:sz w:val="26"/>
          <w:szCs w:val="26"/>
        </w:rPr>
        <w:t xml:space="preserve">[01] </w:t>
      </w:r>
      <w:r w:rsidRPr="000C039D">
        <w:rPr>
          <w:sz w:val="26"/>
          <w:szCs w:val="26"/>
        </w:rPr>
        <w:t>Kỳ tính thuế</w:t>
      </w:r>
      <w:r w:rsidR="004A1BF7" w:rsidRPr="000C039D">
        <w:rPr>
          <w:sz w:val="26"/>
          <w:szCs w:val="26"/>
        </w:rPr>
        <w:t>:</w:t>
      </w:r>
      <w:r w:rsidR="004A1BF7" w:rsidRPr="000C039D">
        <w:rPr>
          <w:sz w:val="26"/>
          <w:szCs w:val="26"/>
          <w:lang w:val="en-US"/>
        </w:rPr>
        <w:t xml:space="preserve"> </w:t>
      </w:r>
      <w:r w:rsidR="004A1BF7" w:rsidRPr="000C039D">
        <w:rPr>
          <w:sz w:val="26"/>
          <w:szCs w:val="26"/>
        </w:rPr>
        <w:t>Tháng…</w:t>
      </w:r>
      <w:r w:rsidR="004A1BF7" w:rsidRPr="000C039D">
        <w:rPr>
          <w:sz w:val="26"/>
          <w:szCs w:val="26"/>
          <w:lang w:val="en-US"/>
        </w:rPr>
        <w:t xml:space="preserve"> </w:t>
      </w:r>
      <w:r w:rsidR="006A0F9C" w:rsidRPr="000C039D">
        <w:rPr>
          <w:sz w:val="26"/>
          <w:szCs w:val="26"/>
          <w:lang w:val="nl-NL"/>
        </w:rPr>
        <w:t>n</w:t>
      </w:r>
      <w:r w:rsidR="006A0F9C" w:rsidRPr="000C039D">
        <w:rPr>
          <w:sz w:val="26"/>
          <w:szCs w:val="26"/>
        </w:rPr>
        <w:t xml:space="preserve">ăm </w:t>
      </w:r>
      <w:r w:rsidR="004A1BF7" w:rsidRPr="000C039D">
        <w:rPr>
          <w:sz w:val="26"/>
          <w:szCs w:val="26"/>
          <w:lang w:val="en-US"/>
        </w:rPr>
        <w:t>…/</w:t>
      </w:r>
      <w:r w:rsidR="004A1BF7" w:rsidRPr="000C039D">
        <w:rPr>
          <w:sz w:val="26"/>
          <w:szCs w:val="26"/>
        </w:rPr>
        <w:t>Năm ...…</w:t>
      </w:r>
    </w:p>
    <w:p w14:paraId="5691990F" w14:textId="2291AE52" w:rsidR="004737D1" w:rsidRPr="000C039D" w:rsidRDefault="00377F39" w:rsidP="004737D1">
      <w:pPr>
        <w:spacing w:before="120" w:after="60"/>
        <w:ind w:firstLine="567"/>
        <w:jc w:val="both"/>
        <w:rPr>
          <w:sz w:val="26"/>
          <w:szCs w:val="26"/>
        </w:rPr>
      </w:pPr>
      <w:r w:rsidRPr="000C039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65957" wp14:editId="27B33F57">
                <wp:simplePos x="0" y="0"/>
                <wp:positionH relativeFrom="column">
                  <wp:posOffset>3190240</wp:posOffset>
                </wp:positionH>
                <wp:positionV relativeFrom="paragraph">
                  <wp:posOffset>281940</wp:posOffset>
                </wp:positionV>
                <wp:extent cx="220345" cy="224790"/>
                <wp:effectExtent l="0" t="0" r="8255" b="3810"/>
                <wp:wrapNone/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34116" w14:textId="77777777" w:rsidR="004737D1" w:rsidRDefault="004737D1" w:rsidP="004737D1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65957" id="Rectangle 26" o:spid="_x0000_s1027" style="position:absolute;left:0;text-align:left;margin-left:251.2pt;margin-top:22.2pt;width:17.3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Yz0wEAAKw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">
                <v:textbox>
                  <w:txbxContent>
                    <w:p w14:paraId="3D134116" w14:textId="77777777" w:rsidR="004737D1" w:rsidRDefault="004737D1" w:rsidP="004737D1"/>
                  </w:txbxContent>
                </v:textbox>
              </v:rect>
            </w:pict>
          </mc:Fallback>
        </mc:AlternateContent>
      </w:r>
      <w:r w:rsidRPr="000C039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FE5957" wp14:editId="061E6E35">
                <wp:simplePos x="0" y="0"/>
                <wp:positionH relativeFrom="column">
                  <wp:posOffset>2966720</wp:posOffset>
                </wp:positionH>
                <wp:positionV relativeFrom="paragraph">
                  <wp:posOffset>281940</wp:posOffset>
                </wp:positionV>
                <wp:extent cx="220345" cy="224790"/>
                <wp:effectExtent l="0" t="0" r="8255" b="3810"/>
                <wp:wrapNone/>
                <wp:docPr id="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22355" w14:textId="77777777" w:rsidR="004737D1" w:rsidRDefault="004737D1" w:rsidP="004737D1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E5957" id="Rectangle 24" o:spid="_x0000_s1028" style="position:absolute;left:0;text-align:left;margin-left:233.6pt;margin-top:22.2pt;width:17.35pt;height: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yJ1QEAAKw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">
                <v:textbox>
                  <w:txbxContent>
                    <w:p w14:paraId="7E922355" w14:textId="77777777" w:rsidR="004737D1" w:rsidRDefault="004737D1" w:rsidP="004737D1"/>
                  </w:txbxContent>
                </v:textbox>
              </v:rect>
            </w:pict>
          </mc:Fallback>
        </mc:AlternateContent>
      </w:r>
      <w:r w:rsidRPr="000C039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7B62650" wp14:editId="0DD0105C">
                <wp:simplePos x="0" y="0"/>
                <wp:positionH relativeFrom="column">
                  <wp:posOffset>2310130</wp:posOffset>
                </wp:positionH>
                <wp:positionV relativeFrom="paragraph">
                  <wp:posOffset>282575</wp:posOffset>
                </wp:positionV>
                <wp:extent cx="220345" cy="224155"/>
                <wp:effectExtent l="0" t="0" r="8255" b="4445"/>
                <wp:wrapNone/>
                <wp:docPr id="2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8AEA6" w14:textId="77777777" w:rsidR="004737D1" w:rsidRDefault="004737D1" w:rsidP="004737D1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62650" id="Rectangle 22" o:spid="_x0000_s1029" style="position:absolute;left:0;text-align:left;margin-left:181.9pt;margin-top:22.25pt;width:17.35pt;height:17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">
                <v:textbox>
                  <w:txbxContent>
                    <w:p w14:paraId="2828AEA6" w14:textId="77777777" w:rsidR="004737D1" w:rsidRDefault="004737D1" w:rsidP="004737D1"/>
                  </w:txbxContent>
                </v:textbox>
              </v:rect>
            </w:pict>
          </mc:Fallback>
        </mc:AlternateContent>
      </w:r>
      <w:r w:rsidRPr="000C039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1E89E62" wp14:editId="3648C85D">
                <wp:simplePos x="0" y="0"/>
                <wp:positionH relativeFrom="column">
                  <wp:posOffset>2086610</wp:posOffset>
                </wp:positionH>
                <wp:positionV relativeFrom="paragraph">
                  <wp:posOffset>282575</wp:posOffset>
                </wp:positionV>
                <wp:extent cx="220345" cy="224155"/>
                <wp:effectExtent l="0" t="0" r="8255" b="4445"/>
                <wp:wrapNone/>
                <wp:docPr id="2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8BFDD" w14:textId="77777777" w:rsidR="004737D1" w:rsidRDefault="004737D1" w:rsidP="004737D1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89E62" id="Rectangle 20" o:spid="_x0000_s1030" style="position:absolute;left:0;text-align:left;margin-left:164.3pt;margin-top:22.25pt;width:17.35pt;height:17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">
                <v:textbox>
                  <w:txbxContent>
                    <w:p w14:paraId="7228BFDD" w14:textId="77777777" w:rsidR="004737D1" w:rsidRDefault="004737D1" w:rsidP="004737D1"/>
                  </w:txbxContent>
                </v:textbox>
              </v:rect>
            </w:pict>
          </mc:Fallback>
        </mc:AlternateContent>
      </w:r>
      <w:r w:rsidRPr="000C039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10EED8" wp14:editId="1C711542">
                <wp:simplePos x="0" y="0"/>
                <wp:positionH relativeFrom="column">
                  <wp:posOffset>3628390</wp:posOffset>
                </wp:positionH>
                <wp:positionV relativeFrom="paragraph">
                  <wp:posOffset>282575</wp:posOffset>
                </wp:positionV>
                <wp:extent cx="220345" cy="224155"/>
                <wp:effectExtent l="0" t="0" r="8255" b="4445"/>
                <wp:wrapNone/>
                <wp:docPr id="3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466ED" w14:textId="77777777" w:rsidR="004737D1" w:rsidRDefault="004737D1" w:rsidP="004737D1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0EED8" id="Rectangle 18" o:spid="_x0000_s1031" style="position:absolute;left:0;text-align:left;margin-left:285.7pt;margin-top:22.25pt;width:17.35pt;height:17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pME0wEAAKw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">
                <v:textbox>
                  <w:txbxContent>
                    <w:p w14:paraId="08D466ED" w14:textId="77777777" w:rsidR="004737D1" w:rsidRDefault="004737D1" w:rsidP="004737D1"/>
                  </w:txbxContent>
                </v:textbox>
              </v:rect>
            </w:pict>
          </mc:Fallback>
        </mc:AlternateContent>
      </w:r>
      <w:r w:rsidRPr="000C039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8A794C3" wp14:editId="75B74B83">
                <wp:simplePos x="0" y="0"/>
                <wp:positionH relativeFrom="column">
                  <wp:posOffset>3404870</wp:posOffset>
                </wp:positionH>
                <wp:positionV relativeFrom="paragraph">
                  <wp:posOffset>282575</wp:posOffset>
                </wp:positionV>
                <wp:extent cx="220345" cy="224155"/>
                <wp:effectExtent l="0" t="0" r="8255" b="4445"/>
                <wp:wrapNone/>
                <wp:docPr id="3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F8DD2" w14:textId="77777777" w:rsidR="004737D1" w:rsidRDefault="004737D1" w:rsidP="004737D1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794C3" id="Rectangle 16" o:spid="_x0000_s1032" style="position:absolute;left:0;text-align:left;margin-left:268.1pt;margin-top:22.25pt;width:17.35pt;height:17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">
                <v:textbox>
                  <w:txbxContent>
                    <w:p w14:paraId="7B8F8DD2" w14:textId="77777777" w:rsidR="004737D1" w:rsidRDefault="004737D1" w:rsidP="004737D1"/>
                  </w:txbxContent>
                </v:textbox>
              </v:rect>
            </w:pict>
          </mc:Fallback>
        </mc:AlternateContent>
      </w:r>
      <w:r w:rsidRPr="000C039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02AA79" wp14:editId="6021482A">
                <wp:simplePos x="0" y="0"/>
                <wp:positionH relativeFrom="column">
                  <wp:posOffset>4953635</wp:posOffset>
                </wp:positionH>
                <wp:positionV relativeFrom="paragraph">
                  <wp:posOffset>282575</wp:posOffset>
                </wp:positionV>
                <wp:extent cx="220345" cy="224790"/>
                <wp:effectExtent l="0" t="0" r="8255" b="3810"/>
                <wp:wrapNone/>
                <wp:docPr id="2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E5997" w14:textId="77777777" w:rsidR="004737D1" w:rsidRDefault="004737D1" w:rsidP="004737D1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2AA79" id="Rectangle 14" o:spid="_x0000_s1033" style="position:absolute;left:0;text-align:left;margin-left:390.05pt;margin-top:22.25pt;width:17.35pt;height:1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">
                <v:textbox>
                  <w:txbxContent>
                    <w:p w14:paraId="467E5997" w14:textId="77777777" w:rsidR="004737D1" w:rsidRDefault="004737D1" w:rsidP="004737D1"/>
                  </w:txbxContent>
                </v:textbox>
              </v:rect>
            </w:pict>
          </mc:Fallback>
        </mc:AlternateContent>
      </w:r>
      <w:r w:rsidRPr="000C039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2AF30" wp14:editId="26B844C6">
                <wp:simplePos x="0" y="0"/>
                <wp:positionH relativeFrom="column">
                  <wp:posOffset>4733290</wp:posOffset>
                </wp:positionH>
                <wp:positionV relativeFrom="paragraph">
                  <wp:posOffset>281940</wp:posOffset>
                </wp:positionV>
                <wp:extent cx="220345" cy="224790"/>
                <wp:effectExtent l="0" t="0" r="8255" b="3810"/>
                <wp:wrapNone/>
                <wp:docPr id="2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1BDCF" w14:textId="77777777" w:rsidR="004737D1" w:rsidRDefault="004737D1" w:rsidP="004737D1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2AF30" id="Rectangle 12" o:spid="_x0000_s1034" style="position:absolute;left:0;text-align:left;margin-left:372.7pt;margin-top:22.2pt;width:17.35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Gi1AEAAKw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">
                <v:textbox>
                  <w:txbxContent>
                    <w:p w14:paraId="44C1BDCF" w14:textId="77777777" w:rsidR="004737D1" w:rsidRDefault="004737D1" w:rsidP="004737D1"/>
                  </w:txbxContent>
                </v:textbox>
              </v:rect>
            </w:pict>
          </mc:Fallback>
        </mc:AlternateContent>
      </w:r>
      <w:r w:rsidRPr="000C039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785FF" wp14:editId="6063474B">
                <wp:simplePos x="0" y="0"/>
                <wp:positionH relativeFrom="column">
                  <wp:posOffset>4512945</wp:posOffset>
                </wp:positionH>
                <wp:positionV relativeFrom="paragraph">
                  <wp:posOffset>281940</wp:posOffset>
                </wp:positionV>
                <wp:extent cx="220345" cy="224790"/>
                <wp:effectExtent l="0" t="0" r="8255" b="3810"/>
                <wp:wrapNone/>
                <wp:docPr id="2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B8892" w14:textId="77777777" w:rsidR="004737D1" w:rsidRDefault="004737D1" w:rsidP="004737D1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785FF" id="Rectangle 10" o:spid="_x0000_s1035" style="position:absolute;left:0;text-align:left;margin-left:355.35pt;margin-top:22.2pt;width:17.35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d91QEAAKw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">
                <v:textbox>
                  <w:txbxContent>
                    <w:p w14:paraId="036B8892" w14:textId="77777777" w:rsidR="004737D1" w:rsidRDefault="004737D1" w:rsidP="004737D1"/>
                  </w:txbxContent>
                </v:textbox>
              </v:rect>
            </w:pict>
          </mc:Fallback>
        </mc:AlternateContent>
      </w:r>
      <w:r w:rsidRPr="000C039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7C855E" wp14:editId="5EFC66C2">
                <wp:simplePos x="0" y="0"/>
                <wp:positionH relativeFrom="column">
                  <wp:posOffset>4072255</wp:posOffset>
                </wp:positionH>
                <wp:positionV relativeFrom="paragraph">
                  <wp:posOffset>281940</wp:posOffset>
                </wp:positionV>
                <wp:extent cx="220345" cy="224790"/>
                <wp:effectExtent l="0" t="0" r="8255" b="3810"/>
                <wp:wrapNone/>
                <wp:docPr id="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FBBDF" w14:textId="77777777" w:rsidR="004737D1" w:rsidRDefault="004737D1" w:rsidP="004737D1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C855E" id="Rectangle 8" o:spid="_x0000_s1036" style="position:absolute;left:0;text-align:left;margin-left:320.65pt;margin-top:22.2pt;width:17.35pt;height:1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gb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">
                <v:textbox>
                  <w:txbxContent>
                    <w:p w14:paraId="218FBBDF" w14:textId="77777777" w:rsidR="004737D1" w:rsidRDefault="004737D1" w:rsidP="004737D1"/>
                  </w:txbxContent>
                </v:textbox>
              </v:rect>
            </w:pict>
          </mc:Fallback>
        </mc:AlternateContent>
      </w:r>
      <w:r w:rsidRPr="000C039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153933" wp14:editId="79134235">
                <wp:simplePos x="0" y="0"/>
                <wp:positionH relativeFrom="column">
                  <wp:posOffset>3848735</wp:posOffset>
                </wp:positionH>
                <wp:positionV relativeFrom="paragraph">
                  <wp:posOffset>281940</wp:posOffset>
                </wp:positionV>
                <wp:extent cx="220345" cy="224790"/>
                <wp:effectExtent l="0" t="0" r="8255" b="3810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9674D" w14:textId="77777777" w:rsidR="004737D1" w:rsidRDefault="004737D1" w:rsidP="004737D1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53933" id="Rectangle 6" o:spid="_x0000_s1037" style="position:absolute;left:0;text-align:left;margin-left:303.05pt;margin-top:22.2pt;width:17.35pt;height:1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7E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">
                <v:textbox>
                  <w:txbxContent>
                    <w:p w14:paraId="51E9674D" w14:textId="77777777" w:rsidR="004737D1" w:rsidRDefault="004737D1" w:rsidP="004737D1"/>
                  </w:txbxContent>
                </v:textbox>
              </v:rect>
            </w:pict>
          </mc:Fallback>
        </mc:AlternateContent>
      </w:r>
      <w:r w:rsidRPr="000C039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2400908" wp14:editId="59D1C255">
                <wp:simplePos x="0" y="0"/>
                <wp:positionH relativeFrom="column">
                  <wp:posOffset>2528570</wp:posOffset>
                </wp:positionH>
                <wp:positionV relativeFrom="paragraph">
                  <wp:posOffset>281940</wp:posOffset>
                </wp:positionV>
                <wp:extent cx="220345" cy="224790"/>
                <wp:effectExtent l="0" t="0" r="8255" b="3810"/>
                <wp:wrapNone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3B74E" w14:textId="77777777" w:rsidR="004737D1" w:rsidRDefault="004737D1" w:rsidP="004737D1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00908" id="Rectangle 4" o:spid="_x0000_s1038" style="position:absolute;left:0;text-align:left;margin-left:199.1pt;margin-top:22.2pt;width:17.35pt;height:17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NR+1QEAAK0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">
                <v:textbox>
                  <w:txbxContent>
                    <w:p w14:paraId="0E73B74E" w14:textId="77777777" w:rsidR="004737D1" w:rsidRDefault="004737D1" w:rsidP="004737D1"/>
                  </w:txbxContent>
                </v:textbox>
              </v:rect>
            </w:pict>
          </mc:Fallback>
        </mc:AlternateContent>
      </w:r>
      <w:r w:rsidRPr="000C039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DA757E3" wp14:editId="55383292">
                <wp:simplePos x="0" y="0"/>
                <wp:positionH relativeFrom="column">
                  <wp:posOffset>2752090</wp:posOffset>
                </wp:positionH>
                <wp:positionV relativeFrom="paragraph">
                  <wp:posOffset>281940</wp:posOffset>
                </wp:positionV>
                <wp:extent cx="220345" cy="224790"/>
                <wp:effectExtent l="0" t="0" r="8255" b="381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38876" w14:textId="77777777" w:rsidR="004737D1" w:rsidRDefault="004737D1" w:rsidP="004737D1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757E3" id="Rectangle 2" o:spid="_x0000_s1039" style="position:absolute;left:0;text-align:left;margin-left:216.7pt;margin-top:22.2pt;width:17.35pt;height:17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">
                <v:textbox>
                  <w:txbxContent>
                    <w:p w14:paraId="60738876" w14:textId="77777777" w:rsidR="004737D1" w:rsidRDefault="004737D1" w:rsidP="004737D1"/>
                  </w:txbxContent>
                </v:textbox>
              </v:rect>
            </w:pict>
          </mc:Fallback>
        </mc:AlternateContent>
      </w:r>
      <w:r w:rsidR="004737D1" w:rsidRPr="000C039D">
        <w:rPr>
          <w:b/>
          <w:sz w:val="26"/>
          <w:szCs w:val="26"/>
        </w:rPr>
        <w:t>[0</w:t>
      </w:r>
      <w:r w:rsidR="004737D1" w:rsidRPr="000C039D">
        <w:rPr>
          <w:b/>
          <w:sz w:val="26"/>
          <w:szCs w:val="26"/>
          <w:lang w:val="en-US"/>
        </w:rPr>
        <w:t>2</w:t>
      </w:r>
      <w:r w:rsidR="004737D1" w:rsidRPr="000C039D">
        <w:rPr>
          <w:b/>
          <w:sz w:val="26"/>
          <w:szCs w:val="26"/>
        </w:rPr>
        <w:t xml:space="preserve">] </w:t>
      </w:r>
      <w:r w:rsidR="004737D1" w:rsidRPr="000C039D">
        <w:rPr>
          <w:b/>
          <w:bCs/>
          <w:sz w:val="26"/>
          <w:szCs w:val="26"/>
        </w:rPr>
        <w:t>Tên người nộp thuế:</w:t>
      </w:r>
      <w:r w:rsidR="004737D1" w:rsidRPr="000C039D">
        <w:rPr>
          <w:bCs/>
          <w:sz w:val="26"/>
          <w:szCs w:val="26"/>
        </w:rPr>
        <w:t>....................................................................................</w:t>
      </w:r>
    </w:p>
    <w:p w14:paraId="2AA9ACCB" w14:textId="77777777" w:rsidR="004737D1" w:rsidRPr="000C039D" w:rsidRDefault="004737D1" w:rsidP="004737D1">
      <w:pPr>
        <w:widowControl w:val="0"/>
        <w:spacing w:before="60" w:after="60"/>
        <w:ind w:firstLine="567"/>
        <w:jc w:val="both"/>
        <w:rPr>
          <w:sz w:val="26"/>
          <w:szCs w:val="26"/>
        </w:rPr>
      </w:pPr>
      <w:r w:rsidRPr="000C039D">
        <w:rPr>
          <w:b/>
          <w:sz w:val="26"/>
          <w:szCs w:val="26"/>
        </w:rPr>
        <w:t>[0</w:t>
      </w:r>
      <w:r w:rsidRPr="000C039D">
        <w:rPr>
          <w:b/>
          <w:sz w:val="26"/>
          <w:szCs w:val="26"/>
          <w:lang w:val="en-US"/>
        </w:rPr>
        <w:t>3</w:t>
      </w:r>
      <w:r w:rsidRPr="000C039D">
        <w:rPr>
          <w:b/>
          <w:sz w:val="26"/>
          <w:szCs w:val="26"/>
        </w:rPr>
        <w:t>]</w:t>
      </w:r>
      <w:r w:rsidRPr="000C039D">
        <w:rPr>
          <w:sz w:val="26"/>
          <w:szCs w:val="26"/>
        </w:rPr>
        <w:t xml:space="preserve"> Mã số thuế: </w:t>
      </w:r>
      <w:r w:rsidRPr="000C039D">
        <w:rPr>
          <w:sz w:val="26"/>
          <w:szCs w:val="26"/>
        </w:rPr>
        <w:tab/>
        <w:t xml:space="preserve">   </w:t>
      </w:r>
      <w:r w:rsidRPr="000C039D">
        <w:rPr>
          <w:sz w:val="26"/>
          <w:szCs w:val="26"/>
        </w:rPr>
        <w:tab/>
      </w:r>
    </w:p>
    <w:p w14:paraId="4A56AC9B" w14:textId="77777777" w:rsidR="00A24DC2" w:rsidRPr="000C039D" w:rsidRDefault="00BF117A" w:rsidP="002548C4">
      <w:pPr>
        <w:spacing w:before="120" w:after="120"/>
        <w:ind w:left="2880" w:firstLine="720"/>
        <w:jc w:val="right"/>
        <w:rPr>
          <w:szCs w:val="26"/>
        </w:rPr>
      </w:pPr>
      <w:r w:rsidRPr="000C039D">
        <w:rPr>
          <w:bCs/>
          <w:i/>
          <w:szCs w:val="26"/>
          <w:lang w:val="en-US"/>
        </w:rPr>
        <w:t xml:space="preserve">      </w:t>
      </w:r>
      <w:r w:rsidR="00FB4E5A" w:rsidRPr="000C039D">
        <w:rPr>
          <w:bCs/>
          <w:i/>
          <w:szCs w:val="26"/>
          <w:lang w:val="en-US"/>
        </w:rPr>
        <w:t xml:space="preserve">      </w:t>
      </w:r>
      <w:r w:rsidR="00A24DC2" w:rsidRPr="000C039D">
        <w:rPr>
          <w:bCs/>
          <w:i/>
          <w:szCs w:val="26"/>
        </w:rPr>
        <w:t>Đơn vị tiề</w:t>
      </w:r>
      <w:r w:rsidRPr="000C039D">
        <w:rPr>
          <w:bCs/>
          <w:i/>
          <w:szCs w:val="26"/>
        </w:rPr>
        <w:t>n: Đ</w:t>
      </w:r>
      <w:r w:rsidR="00A24DC2" w:rsidRPr="000C039D">
        <w:rPr>
          <w:bCs/>
          <w:i/>
          <w:szCs w:val="26"/>
        </w:rPr>
        <w:t>ồng Việt Nam</w:t>
      </w:r>
      <w:r w:rsidR="00A24DC2" w:rsidRPr="000C039D">
        <w:rPr>
          <w:b/>
          <w:bCs/>
          <w:szCs w:val="26"/>
        </w:rPr>
        <w:t xml:space="preserve">                                                                                  </w:t>
      </w:r>
    </w:p>
    <w:tbl>
      <w:tblPr>
        <w:tblW w:w="537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2084"/>
        <w:gridCol w:w="1147"/>
        <w:gridCol w:w="847"/>
        <w:gridCol w:w="830"/>
        <w:gridCol w:w="970"/>
        <w:gridCol w:w="1108"/>
        <w:gridCol w:w="966"/>
        <w:gridCol w:w="1103"/>
      </w:tblGrid>
      <w:tr w:rsidR="00B6116E" w:rsidRPr="000C039D" w14:paraId="6A5EB3E4" w14:textId="77777777" w:rsidTr="002E6671">
        <w:trPr>
          <w:trHeight w:val="942"/>
        </w:trPr>
        <w:tc>
          <w:tcPr>
            <w:tcW w:w="351" w:type="pct"/>
            <w:vMerge w:val="restart"/>
            <w:shd w:val="clear" w:color="auto" w:fill="auto"/>
            <w:vAlign w:val="center"/>
          </w:tcPr>
          <w:p w14:paraId="7A288D5F" w14:textId="77777777" w:rsidR="00A9079C" w:rsidRPr="000C039D" w:rsidRDefault="00A9079C" w:rsidP="002548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C039D">
              <w:rPr>
                <w:b/>
                <w:color w:val="000000"/>
                <w:sz w:val="22"/>
                <w:szCs w:val="22"/>
                <w:lang w:val="en-US"/>
              </w:rPr>
              <w:t>S</w:t>
            </w:r>
            <w:r w:rsidRPr="000C039D">
              <w:rPr>
                <w:b/>
                <w:color w:val="000000"/>
                <w:sz w:val="22"/>
                <w:szCs w:val="22"/>
              </w:rPr>
              <w:t>TT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</w:tcPr>
          <w:p w14:paraId="00C47844" w14:textId="77777777" w:rsidR="00A9079C" w:rsidRPr="000C039D" w:rsidRDefault="00A9079C" w:rsidP="00CD32D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C039D">
              <w:rPr>
                <w:b/>
                <w:sz w:val="22"/>
                <w:szCs w:val="22"/>
              </w:rPr>
              <w:t xml:space="preserve">Tên nhà máy thủy điện theo từng </w:t>
            </w:r>
            <w:r w:rsidRPr="000C039D">
              <w:rPr>
                <w:b/>
                <w:sz w:val="22"/>
                <w:szCs w:val="22"/>
                <w:lang w:val="en-US"/>
              </w:rPr>
              <w:t>tỉnh</w:t>
            </w:r>
          </w:p>
        </w:tc>
        <w:tc>
          <w:tcPr>
            <w:tcW w:w="589" w:type="pct"/>
            <w:vMerge w:val="restart"/>
            <w:shd w:val="clear" w:color="auto" w:fill="auto"/>
            <w:vAlign w:val="center"/>
          </w:tcPr>
          <w:p w14:paraId="0C467AD5" w14:textId="77777777" w:rsidR="00A9079C" w:rsidRPr="000C039D" w:rsidRDefault="00A9079C" w:rsidP="002548C4">
            <w:pPr>
              <w:jc w:val="center"/>
              <w:rPr>
                <w:b/>
                <w:sz w:val="22"/>
                <w:szCs w:val="22"/>
              </w:rPr>
            </w:pPr>
            <w:r w:rsidRPr="000C039D">
              <w:rPr>
                <w:b/>
                <w:sz w:val="22"/>
                <w:szCs w:val="22"/>
              </w:rPr>
              <w:t>Mã số thuế/Mã địa điểm kinh doanh</w:t>
            </w:r>
          </w:p>
        </w:tc>
        <w:tc>
          <w:tcPr>
            <w:tcW w:w="861" w:type="pct"/>
            <w:gridSpan w:val="2"/>
          </w:tcPr>
          <w:p w14:paraId="06E304B7" w14:textId="77777777" w:rsidR="00A9079C" w:rsidRPr="000C039D" w:rsidRDefault="00A9079C" w:rsidP="006E6D47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0C039D">
              <w:rPr>
                <w:b/>
                <w:color w:val="000000"/>
                <w:sz w:val="22"/>
                <w:szCs w:val="22"/>
              </w:rPr>
              <w:t>Địa bàn hoạt động sả</w:t>
            </w:r>
            <w:r w:rsidR="00990076">
              <w:rPr>
                <w:b/>
                <w:color w:val="000000"/>
                <w:sz w:val="22"/>
                <w:szCs w:val="22"/>
              </w:rPr>
              <w:t>n x</w:t>
            </w:r>
            <w:r w:rsidRPr="000C039D">
              <w:rPr>
                <w:b/>
                <w:color w:val="000000"/>
                <w:sz w:val="22"/>
                <w:szCs w:val="22"/>
              </w:rPr>
              <w:t>uất, kinh doanh</w:t>
            </w:r>
          </w:p>
        </w:tc>
        <w:tc>
          <w:tcPr>
            <w:tcW w:w="498" w:type="pct"/>
            <w:vMerge w:val="restart"/>
            <w:vAlign w:val="center"/>
          </w:tcPr>
          <w:p w14:paraId="4E389C76" w14:textId="77777777" w:rsidR="00A9079C" w:rsidRPr="000C039D" w:rsidRDefault="00A9079C" w:rsidP="002548C4">
            <w:pPr>
              <w:jc w:val="center"/>
              <w:rPr>
                <w:b/>
                <w:sz w:val="22"/>
                <w:szCs w:val="22"/>
              </w:rPr>
            </w:pPr>
            <w:r w:rsidRPr="000C039D">
              <w:rPr>
                <w:b/>
                <w:sz w:val="22"/>
                <w:szCs w:val="22"/>
              </w:rPr>
              <w:t>Cơ quan thuế quản lý địa bàn nhận phân bổ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</w:tcPr>
          <w:p w14:paraId="6CD730FF" w14:textId="77777777" w:rsidR="00A9079C" w:rsidRPr="000C039D" w:rsidRDefault="00A9079C" w:rsidP="002548C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C039D">
              <w:rPr>
                <w:b/>
                <w:sz w:val="22"/>
                <w:szCs w:val="22"/>
              </w:rPr>
              <w:t xml:space="preserve">Số thuế </w:t>
            </w:r>
            <w:r w:rsidRPr="000C039D">
              <w:rPr>
                <w:b/>
                <w:sz w:val="22"/>
                <w:szCs w:val="22"/>
                <w:lang w:val="en-US"/>
              </w:rPr>
              <w:t xml:space="preserve">tài nguyên </w:t>
            </w:r>
            <w:r w:rsidRPr="000C039D">
              <w:rPr>
                <w:b/>
                <w:sz w:val="22"/>
                <w:szCs w:val="22"/>
              </w:rPr>
              <w:t>phải nộp</w:t>
            </w:r>
            <w:r w:rsidRPr="000C039D">
              <w:rPr>
                <w:b/>
                <w:sz w:val="22"/>
                <w:szCs w:val="22"/>
                <w:lang w:val="en-US"/>
              </w:rPr>
              <w:t xml:space="preserve"> của nhà máy thủy điện</w:t>
            </w:r>
          </w:p>
        </w:tc>
        <w:tc>
          <w:tcPr>
            <w:tcW w:w="496" w:type="pct"/>
            <w:vMerge w:val="restart"/>
            <w:shd w:val="clear" w:color="auto" w:fill="auto"/>
            <w:vAlign w:val="center"/>
          </w:tcPr>
          <w:p w14:paraId="167F8BCB" w14:textId="77777777" w:rsidR="00A9079C" w:rsidRPr="000C039D" w:rsidRDefault="00A9079C" w:rsidP="002548C4">
            <w:pPr>
              <w:jc w:val="center"/>
              <w:rPr>
                <w:b/>
                <w:sz w:val="22"/>
                <w:szCs w:val="22"/>
              </w:rPr>
            </w:pPr>
            <w:r w:rsidRPr="000C039D">
              <w:rPr>
                <w:b/>
                <w:sz w:val="22"/>
                <w:szCs w:val="22"/>
              </w:rPr>
              <w:t>Tỷ lệ phân bổ</w:t>
            </w:r>
            <w:r w:rsidRPr="000C039D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C039D"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568" w:type="pct"/>
            <w:vMerge w:val="restart"/>
            <w:shd w:val="clear" w:color="auto" w:fill="auto"/>
            <w:vAlign w:val="center"/>
          </w:tcPr>
          <w:p w14:paraId="3622A69D" w14:textId="77777777" w:rsidR="00A9079C" w:rsidRPr="000C039D" w:rsidRDefault="00A9079C" w:rsidP="00CD32D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C039D">
              <w:rPr>
                <w:b/>
                <w:sz w:val="22"/>
                <w:szCs w:val="22"/>
              </w:rPr>
              <w:t xml:space="preserve">Số thuế </w:t>
            </w:r>
            <w:r w:rsidRPr="000C039D">
              <w:rPr>
                <w:b/>
                <w:sz w:val="22"/>
                <w:szCs w:val="22"/>
                <w:lang w:val="en-US"/>
              </w:rPr>
              <w:t>phải nộp cho từng tỉnh</w:t>
            </w:r>
          </w:p>
        </w:tc>
      </w:tr>
      <w:tr w:rsidR="00B6116E" w:rsidRPr="000C039D" w14:paraId="6C036EE7" w14:textId="77777777" w:rsidTr="002E6671">
        <w:trPr>
          <w:trHeight w:val="224"/>
        </w:trPr>
        <w:tc>
          <w:tcPr>
            <w:tcW w:w="351" w:type="pct"/>
            <w:vMerge/>
            <w:shd w:val="clear" w:color="auto" w:fill="auto"/>
            <w:vAlign w:val="center"/>
          </w:tcPr>
          <w:p w14:paraId="4E283062" w14:textId="77777777" w:rsidR="00A9079C" w:rsidRPr="000C039D" w:rsidRDefault="00A9079C" w:rsidP="00FB4E5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</w:tcPr>
          <w:p w14:paraId="76D4F16C" w14:textId="77777777" w:rsidR="00A9079C" w:rsidRPr="000C039D" w:rsidRDefault="00A9079C" w:rsidP="00FB4E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</w:tcPr>
          <w:p w14:paraId="623EA38F" w14:textId="77777777" w:rsidR="00A9079C" w:rsidRPr="000C039D" w:rsidRDefault="00A9079C" w:rsidP="00FB4E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5" w:type="pct"/>
          </w:tcPr>
          <w:p w14:paraId="18159160" w14:textId="77777777" w:rsidR="00A9079C" w:rsidRPr="000C039D" w:rsidRDefault="00A9079C" w:rsidP="00AE0B2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E76BCFC" w14:textId="77777777" w:rsidR="00A9079C" w:rsidRPr="000C039D" w:rsidRDefault="00A9079C" w:rsidP="00AE0B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C039D">
              <w:rPr>
                <w:b/>
                <w:color w:val="000000"/>
                <w:sz w:val="22"/>
                <w:szCs w:val="22"/>
              </w:rPr>
              <w:t>Huyện</w:t>
            </w:r>
          </w:p>
        </w:tc>
        <w:tc>
          <w:tcPr>
            <w:tcW w:w="426" w:type="pct"/>
            <w:vAlign w:val="center"/>
          </w:tcPr>
          <w:p w14:paraId="7C3CD05B" w14:textId="77777777" w:rsidR="00A9079C" w:rsidRPr="000C039D" w:rsidRDefault="00A9079C" w:rsidP="00AE0B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C039D">
              <w:rPr>
                <w:b/>
                <w:color w:val="000000"/>
                <w:sz w:val="22"/>
                <w:szCs w:val="22"/>
              </w:rPr>
              <w:t>Tỉnh</w:t>
            </w:r>
          </w:p>
        </w:tc>
        <w:tc>
          <w:tcPr>
            <w:tcW w:w="498" w:type="pct"/>
            <w:vMerge/>
            <w:tcBorders>
              <w:bottom w:val="single" w:sz="4" w:space="0" w:color="auto"/>
            </w:tcBorders>
            <w:vAlign w:val="center"/>
          </w:tcPr>
          <w:p w14:paraId="441237D5" w14:textId="77777777" w:rsidR="00A9079C" w:rsidRPr="000C039D" w:rsidRDefault="00A9079C" w:rsidP="006E6D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</w:tcPr>
          <w:p w14:paraId="09F4BB20" w14:textId="77777777" w:rsidR="00A9079C" w:rsidRPr="000C039D" w:rsidRDefault="00A9079C" w:rsidP="006E6D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0CBB7ED0" w14:textId="77777777" w:rsidR="00A9079C" w:rsidRPr="000C039D" w:rsidRDefault="00A9079C" w:rsidP="00BF4A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pct"/>
            <w:vMerge/>
            <w:shd w:val="clear" w:color="auto" w:fill="auto"/>
            <w:vAlign w:val="center"/>
          </w:tcPr>
          <w:p w14:paraId="0FFCB048" w14:textId="77777777" w:rsidR="00A9079C" w:rsidRPr="000C039D" w:rsidRDefault="00A9079C" w:rsidP="00CF5B7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116E" w:rsidRPr="000C039D" w14:paraId="7A3B577D" w14:textId="77777777" w:rsidTr="002E6671">
        <w:trPr>
          <w:trHeight w:val="224"/>
        </w:trPr>
        <w:tc>
          <w:tcPr>
            <w:tcW w:w="351" w:type="pct"/>
            <w:shd w:val="clear" w:color="auto" w:fill="auto"/>
            <w:vAlign w:val="center"/>
          </w:tcPr>
          <w:p w14:paraId="5AC28F53" w14:textId="77777777" w:rsidR="00A9079C" w:rsidRPr="000C039D" w:rsidRDefault="00A9079C" w:rsidP="00FB4E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C039D">
              <w:rPr>
                <w:b/>
                <w:color w:val="000000"/>
                <w:sz w:val="22"/>
                <w:szCs w:val="22"/>
              </w:rPr>
              <w:t>[04]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75014348" w14:textId="77777777" w:rsidR="00A9079C" w:rsidRPr="000C039D" w:rsidRDefault="00A9079C" w:rsidP="00FB4E5A">
            <w:pPr>
              <w:jc w:val="center"/>
              <w:rPr>
                <w:b/>
                <w:sz w:val="22"/>
                <w:szCs w:val="22"/>
              </w:rPr>
            </w:pPr>
            <w:r w:rsidRPr="000C039D">
              <w:rPr>
                <w:b/>
                <w:sz w:val="22"/>
                <w:szCs w:val="22"/>
              </w:rPr>
              <w:t>[05]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C7F2315" w14:textId="77777777" w:rsidR="00A9079C" w:rsidRPr="000C039D" w:rsidRDefault="00A9079C" w:rsidP="00FB4E5A">
            <w:pPr>
              <w:jc w:val="center"/>
              <w:rPr>
                <w:b/>
                <w:sz w:val="22"/>
                <w:szCs w:val="22"/>
              </w:rPr>
            </w:pPr>
            <w:r w:rsidRPr="000C039D">
              <w:rPr>
                <w:b/>
                <w:sz w:val="22"/>
                <w:szCs w:val="22"/>
              </w:rPr>
              <w:t>[06]</w:t>
            </w:r>
          </w:p>
        </w:tc>
        <w:tc>
          <w:tcPr>
            <w:tcW w:w="435" w:type="pct"/>
            <w:vAlign w:val="center"/>
          </w:tcPr>
          <w:p w14:paraId="4471B545" w14:textId="77777777" w:rsidR="00A9079C" w:rsidRPr="000C039D" w:rsidRDefault="00A9079C" w:rsidP="00AE0B21">
            <w:pPr>
              <w:jc w:val="center"/>
              <w:rPr>
                <w:b/>
                <w:sz w:val="22"/>
                <w:szCs w:val="22"/>
              </w:rPr>
            </w:pPr>
            <w:r w:rsidRPr="000C039D">
              <w:rPr>
                <w:b/>
                <w:sz w:val="22"/>
                <w:szCs w:val="22"/>
              </w:rPr>
              <w:t>[07]</w:t>
            </w:r>
          </w:p>
        </w:tc>
        <w:tc>
          <w:tcPr>
            <w:tcW w:w="426" w:type="pct"/>
            <w:vAlign w:val="center"/>
          </w:tcPr>
          <w:p w14:paraId="5943ED55" w14:textId="77777777" w:rsidR="00A9079C" w:rsidRPr="000C039D" w:rsidRDefault="00A9079C" w:rsidP="00AE0B21">
            <w:pPr>
              <w:jc w:val="center"/>
              <w:rPr>
                <w:b/>
                <w:sz w:val="22"/>
                <w:szCs w:val="22"/>
              </w:rPr>
            </w:pPr>
            <w:r w:rsidRPr="000C039D">
              <w:rPr>
                <w:b/>
                <w:sz w:val="22"/>
                <w:szCs w:val="22"/>
              </w:rPr>
              <w:t>[08]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1DF4CAD8" w14:textId="77777777" w:rsidR="00A9079C" w:rsidRPr="000C039D" w:rsidRDefault="00A9079C" w:rsidP="00AE0B21">
            <w:pPr>
              <w:jc w:val="center"/>
              <w:rPr>
                <w:b/>
                <w:sz w:val="22"/>
                <w:szCs w:val="22"/>
              </w:rPr>
            </w:pPr>
            <w:r w:rsidRPr="000C039D">
              <w:rPr>
                <w:b/>
                <w:sz w:val="22"/>
                <w:szCs w:val="22"/>
              </w:rPr>
              <w:t>[09]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688B3" w14:textId="77777777" w:rsidR="00A9079C" w:rsidRPr="000C039D" w:rsidRDefault="00A9079C" w:rsidP="00AE0B21">
            <w:pPr>
              <w:jc w:val="center"/>
              <w:rPr>
                <w:b/>
                <w:sz w:val="22"/>
                <w:szCs w:val="22"/>
              </w:rPr>
            </w:pPr>
            <w:r w:rsidRPr="000C039D">
              <w:rPr>
                <w:b/>
                <w:sz w:val="22"/>
                <w:szCs w:val="22"/>
              </w:rPr>
              <w:t>[</w:t>
            </w:r>
            <w:r w:rsidRPr="000C039D">
              <w:rPr>
                <w:b/>
                <w:sz w:val="22"/>
                <w:szCs w:val="22"/>
                <w:lang w:val="en-US"/>
              </w:rPr>
              <w:t>10</w:t>
            </w:r>
            <w:r w:rsidRPr="000C039D">
              <w:rPr>
                <w:b/>
                <w:sz w:val="22"/>
                <w:szCs w:val="22"/>
              </w:rPr>
              <w:t>]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28718C4" w14:textId="77777777" w:rsidR="00A9079C" w:rsidRPr="000C039D" w:rsidRDefault="00A9079C" w:rsidP="00A9079C">
            <w:pPr>
              <w:jc w:val="center"/>
              <w:rPr>
                <w:b/>
                <w:sz w:val="22"/>
                <w:szCs w:val="22"/>
              </w:rPr>
            </w:pPr>
            <w:r w:rsidRPr="000C039D">
              <w:rPr>
                <w:b/>
                <w:sz w:val="22"/>
                <w:szCs w:val="22"/>
              </w:rPr>
              <w:t>[</w:t>
            </w:r>
            <w:r w:rsidRPr="000C039D">
              <w:rPr>
                <w:b/>
                <w:sz w:val="22"/>
                <w:szCs w:val="22"/>
                <w:lang w:val="en-US"/>
              </w:rPr>
              <w:t>11</w:t>
            </w:r>
            <w:r w:rsidRPr="000C039D">
              <w:rPr>
                <w:b/>
                <w:sz w:val="22"/>
                <w:szCs w:val="22"/>
              </w:rPr>
              <w:t>]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33CDD399" w14:textId="77777777" w:rsidR="00A9079C" w:rsidRPr="000C039D" w:rsidRDefault="00A9079C" w:rsidP="00A9079C">
            <w:pPr>
              <w:jc w:val="center"/>
              <w:rPr>
                <w:b/>
                <w:sz w:val="22"/>
                <w:szCs w:val="22"/>
              </w:rPr>
            </w:pPr>
            <w:r w:rsidRPr="000C039D">
              <w:rPr>
                <w:b/>
                <w:sz w:val="22"/>
                <w:szCs w:val="22"/>
              </w:rPr>
              <w:t>[1</w:t>
            </w:r>
            <w:r w:rsidRPr="000C039D">
              <w:rPr>
                <w:b/>
                <w:sz w:val="22"/>
                <w:szCs w:val="22"/>
                <w:lang w:val="en-US"/>
              </w:rPr>
              <w:t>2</w:t>
            </w:r>
            <w:r w:rsidRPr="000C039D">
              <w:rPr>
                <w:b/>
                <w:sz w:val="22"/>
                <w:szCs w:val="22"/>
              </w:rPr>
              <w:t>]=[</w:t>
            </w:r>
            <w:r w:rsidRPr="000C039D">
              <w:rPr>
                <w:b/>
                <w:sz w:val="22"/>
                <w:szCs w:val="22"/>
                <w:lang w:val="en-US"/>
              </w:rPr>
              <w:t>11</w:t>
            </w:r>
            <w:r w:rsidRPr="000C039D">
              <w:rPr>
                <w:b/>
                <w:sz w:val="22"/>
                <w:szCs w:val="22"/>
              </w:rPr>
              <w:t>]</w:t>
            </w:r>
            <w:r w:rsidR="00B6116E" w:rsidRPr="000C039D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C039D">
              <w:rPr>
                <w:b/>
                <w:sz w:val="22"/>
                <w:szCs w:val="22"/>
              </w:rPr>
              <w:t>x[</w:t>
            </w:r>
            <w:r w:rsidRPr="000C039D">
              <w:rPr>
                <w:b/>
                <w:sz w:val="22"/>
                <w:szCs w:val="22"/>
                <w:lang w:val="en-US"/>
              </w:rPr>
              <w:t>10</w:t>
            </w:r>
            <w:r w:rsidRPr="000C039D">
              <w:rPr>
                <w:b/>
                <w:sz w:val="22"/>
                <w:szCs w:val="22"/>
              </w:rPr>
              <w:t>]</w:t>
            </w:r>
          </w:p>
        </w:tc>
      </w:tr>
      <w:tr w:rsidR="00B6116E" w:rsidRPr="000C039D" w14:paraId="5193C0B8" w14:textId="77777777" w:rsidTr="002E6671">
        <w:trPr>
          <w:trHeight w:val="462"/>
        </w:trPr>
        <w:tc>
          <w:tcPr>
            <w:tcW w:w="351" w:type="pct"/>
            <w:shd w:val="clear" w:color="auto" w:fill="auto"/>
            <w:vAlign w:val="center"/>
          </w:tcPr>
          <w:p w14:paraId="51985E7B" w14:textId="77777777" w:rsidR="00A9079C" w:rsidRPr="000C039D" w:rsidRDefault="00A9079C" w:rsidP="006E6D47">
            <w:pPr>
              <w:jc w:val="center"/>
              <w:rPr>
                <w:color w:val="000000"/>
              </w:rPr>
            </w:pPr>
            <w:r w:rsidRPr="000C039D">
              <w:rPr>
                <w:color w:val="000000"/>
              </w:rPr>
              <w:t>1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5D6D6920" w14:textId="77777777" w:rsidR="00A9079C" w:rsidRPr="00080838" w:rsidRDefault="00A9079C" w:rsidP="006E6D47">
            <w:pPr>
              <w:ind w:right="-57"/>
              <w:rPr>
                <w:color w:val="000000"/>
              </w:rPr>
            </w:pPr>
            <w:r w:rsidRPr="00080838">
              <w:rPr>
                <w:color w:val="000000"/>
              </w:rPr>
              <w:t xml:space="preserve">Nhà máy &lt;Tên nhà máy&gt;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966E5AA" w14:textId="77777777" w:rsidR="00A9079C" w:rsidRPr="000C039D" w:rsidRDefault="00A9079C" w:rsidP="00BF4ABF">
            <w:pPr>
              <w:rPr>
                <w:color w:val="000000"/>
              </w:rPr>
            </w:pPr>
          </w:p>
        </w:tc>
        <w:tc>
          <w:tcPr>
            <w:tcW w:w="435" w:type="pct"/>
          </w:tcPr>
          <w:p w14:paraId="0B8579F6" w14:textId="77777777" w:rsidR="00A9079C" w:rsidRPr="000C039D" w:rsidRDefault="00A9079C" w:rsidP="00BF4ABF">
            <w:pPr>
              <w:rPr>
                <w:color w:val="000000"/>
              </w:rPr>
            </w:pPr>
          </w:p>
        </w:tc>
        <w:tc>
          <w:tcPr>
            <w:tcW w:w="426" w:type="pct"/>
            <w:tcBorders>
              <w:right w:val="single" w:sz="4" w:space="0" w:color="auto"/>
            </w:tcBorders>
          </w:tcPr>
          <w:p w14:paraId="1AA4859F" w14:textId="77777777" w:rsidR="00A9079C" w:rsidRPr="000C039D" w:rsidRDefault="00A9079C" w:rsidP="00BF4ABF">
            <w:pPr>
              <w:rPr>
                <w:color w:val="00000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4A6E188" w14:textId="77777777" w:rsidR="00A9079C" w:rsidRPr="000C039D" w:rsidRDefault="00A9079C" w:rsidP="00BF4ABF">
            <w:pPr>
              <w:rPr>
                <w:color w:val="00000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0126DDCD" w14:textId="77777777" w:rsidR="00A9079C" w:rsidRPr="000C039D" w:rsidRDefault="007D18AA" w:rsidP="00BF4ABF">
            <w:pPr>
              <w:rPr>
                <w:color w:val="000000"/>
              </w:rPr>
            </w:pPr>
            <w:r w:rsidRPr="000C039D">
              <w:rPr>
                <w:color w:val="000000"/>
              </w:rPr>
              <w:t>[10a]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17A836" w14:textId="77777777" w:rsidR="00A9079C" w:rsidRPr="000C039D" w:rsidRDefault="00A9079C" w:rsidP="00BF4ABF">
            <w:pPr>
              <w:ind w:right="-88" w:firstLine="539"/>
              <w:rPr>
                <w:color w:val="000000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659CF5EF" w14:textId="77777777" w:rsidR="00A9079C" w:rsidRPr="000C039D" w:rsidRDefault="00A9079C" w:rsidP="00BF4ABF">
            <w:pPr>
              <w:rPr>
                <w:color w:val="000000"/>
              </w:rPr>
            </w:pPr>
          </w:p>
        </w:tc>
      </w:tr>
      <w:tr w:rsidR="00B6116E" w:rsidRPr="000C039D" w14:paraId="7873C449" w14:textId="77777777" w:rsidTr="002E6671">
        <w:trPr>
          <w:trHeight w:val="224"/>
        </w:trPr>
        <w:tc>
          <w:tcPr>
            <w:tcW w:w="351" w:type="pct"/>
            <w:shd w:val="clear" w:color="auto" w:fill="auto"/>
            <w:vAlign w:val="center"/>
          </w:tcPr>
          <w:p w14:paraId="2C552617" w14:textId="77777777" w:rsidR="00A9079C" w:rsidRPr="000C039D" w:rsidRDefault="00A9079C" w:rsidP="006E6D47">
            <w:pPr>
              <w:jc w:val="center"/>
              <w:rPr>
                <w:color w:val="000000"/>
              </w:rPr>
            </w:pPr>
            <w:r w:rsidRPr="000C039D">
              <w:rPr>
                <w:color w:val="000000"/>
              </w:rPr>
              <w:t>1.1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59A312A0" w14:textId="77777777" w:rsidR="00A9079C" w:rsidRPr="00080838" w:rsidRDefault="00A9079C" w:rsidP="00EC1B72">
            <w:pPr>
              <w:ind w:right="-57"/>
              <w:rPr>
                <w:color w:val="000000"/>
                <w:lang w:val="en-US"/>
              </w:rPr>
            </w:pPr>
            <w:r w:rsidRPr="00080838">
              <w:rPr>
                <w:color w:val="000000"/>
              </w:rPr>
              <w:t>Nơi có văn phòng điều hành nhà máy</w:t>
            </w:r>
            <w:r w:rsidR="00AA68B7" w:rsidRPr="00080838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00E6EE5" w14:textId="77777777" w:rsidR="00A9079C" w:rsidRPr="000C039D" w:rsidRDefault="00A9079C" w:rsidP="00BF4ABF">
            <w:pPr>
              <w:rPr>
                <w:color w:val="000000"/>
              </w:rPr>
            </w:pPr>
          </w:p>
        </w:tc>
        <w:tc>
          <w:tcPr>
            <w:tcW w:w="435" w:type="pct"/>
          </w:tcPr>
          <w:p w14:paraId="24C1412D" w14:textId="77777777" w:rsidR="00A9079C" w:rsidRPr="000C039D" w:rsidRDefault="00A9079C" w:rsidP="00BF4ABF">
            <w:pPr>
              <w:rPr>
                <w:noProof/>
                <w:color w:val="000000"/>
              </w:rPr>
            </w:pPr>
          </w:p>
        </w:tc>
        <w:tc>
          <w:tcPr>
            <w:tcW w:w="426" w:type="pct"/>
            <w:tcBorders>
              <w:right w:val="single" w:sz="4" w:space="0" w:color="auto"/>
            </w:tcBorders>
          </w:tcPr>
          <w:p w14:paraId="24EE2A19" w14:textId="77777777" w:rsidR="00A9079C" w:rsidRPr="000C039D" w:rsidRDefault="00A9079C" w:rsidP="00BF4ABF">
            <w:pPr>
              <w:rPr>
                <w:noProof/>
                <w:color w:val="00000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FD1D73F" w14:textId="77777777" w:rsidR="00A9079C" w:rsidRPr="000C039D" w:rsidRDefault="00A9079C" w:rsidP="00BF4ABF">
            <w:pPr>
              <w:rPr>
                <w:noProof/>
                <w:color w:val="00000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103B87BF" w14:textId="77777777" w:rsidR="00A9079C" w:rsidRPr="000C039D" w:rsidRDefault="00A9079C" w:rsidP="00BF4ABF">
            <w:pPr>
              <w:rPr>
                <w:color w:val="000000"/>
              </w:rPr>
            </w:pPr>
            <w:r w:rsidRPr="000C039D">
              <w:rPr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D36787" w14:textId="77777777" w:rsidR="00A9079C" w:rsidRPr="000C039D" w:rsidRDefault="00A9079C" w:rsidP="00BF4ABF">
            <w:pPr>
              <w:rPr>
                <w:color w:val="000000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07378847" w14:textId="77777777" w:rsidR="00A9079C" w:rsidRPr="000C039D" w:rsidRDefault="00A9079C" w:rsidP="00BF4ABF">
            <w:pPr>
              <w:rPr>
                <w:color w:val="000000"/>
              </w:rPr>
            </w:pPr>
          </w:p>
        </w:tc>
      </w:tr>
      <w:tr w:rsidR="00B6116E" w:rsidRPr="000C039D" w14:paraId="31461C22" w14:textId="77777777" w:rsidTr="002E6671">
        <w:trPr>
          <w:trHeight w:val="224"/>
        </w:trPr>
        <w:tc>
          <w:tcPr>
            <w:tcW w:w="351" w:type="pct"/>
            <w:shd w:val="clear" w:color="auto" w:fill="auto"/>
            <w:vAlign w:val="center"/>
          </w:tcPr>
          <w:p w14:paraId="0C3E2314" w14:textId="77777777" w:rsidR="00A9079C" w:rsidRPr="000C039D" w:rsidRDefault="00A9079C" w:rsidP="006E6D47">
            <w:pPr>
              <w:jc w:val="center"/>
              <w:rPr>
                <w:color w:val="000000"/>
              </w:rPr>
            </w:pPr>
            <w:r w:rsidRPr="000C039D">
              <w:rPr>
                <w:color w:val="000000"/>
              </w:rPr>
              <w:t>1.2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46D461CD" w14:textId="77777777" w:rsidR="00A9079C" w:rsidRPr="00080838" w:rsidRDefault="006B63F4" w:rsidP="002D3BF3">
            <w:pPr>
              <w:ind w:right="-57"/>
              <w:rPr>
                <w:color w:val="000000"/>
                <w:lang w:val="en-US"/>
              </w:rPr>
            </w:pPr>
            <w:r w:rsidRPr="00080838">
              <w:rPr>
                <w:color w:val="000000"/>
                <w:lang w:val="en-US"/>
              </w:rPr>
              <w:t xml:space="preserve">Nơi có </w:t>
            </w:r>
            <w:r w:rsidR="002D3BF3" w:rsidRPr="00080838">
              <w:rPr>
                <w:color w:val="000000"/>
                <w:lang w:val="en-US"/>
              </w:rPr>
              <w:t>lòng hồ thủy điên</w:t>
            </w:r>
            <w:r w:rsidR="00AA68B7" w:rsidRPr="00080838">
              <w:rPr>
                <w:color w:val="000000"/>
                <w:lang w:val="en-US"/>
              </w:rPr>
              <w:t xml:space="preserve"> (khác nơi có văn phòng điều hành nhà máy)</w:t>
            </w:r>
          </w:p>
          <w:p w14:paraId="5CB8BD67" w14:textId="77777777" w:rsidR="00683431" w:rsidRPr="00080838" w:rsidRDefault="00683431" w:rsidP="002D3BF3">
            <w:pPr>
              <w:ind w:right="-57"/>
              <w:rPr>
                <w:color w:val="000000"/>
                <w:lang w:val="en-US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364700A5" w14:textId="77777777" w:rsidR="00A9079C" w:rsidRPr="000C039D" w:rsidRDefault="00A9079C" w:rsidP="00BF4ABF">
            <w:pPr>
              <w:rPr>
                <w:color w:val="000000"/>
              </w:rPr>
            </w:pPr>
          </w:p>
        </w:tc>
        <w:tc>
          <w:tcPr>
            <w:tcW w:w="435" w:type="pct"/>
          </w:tcPr>
          <w:p w14:paraId="5CF086D1" w14:textId="77777777" w:rsidR="00A9079C" w:rsidRPr="000C039D" w:rsidRDefault="00A9079C" w:rsidP="00BF4ABF">
            <w:pPr>
              <w:rPr>
                <w:noProof/>
                <w:color w:val="000000"/>
              </w:rPr>
            </w:pPr>
          </w:p>
        </w:tc>
        <w:tc>
          <w:tcPr>
            <w:tcW w:w="426" w:type="pct"/>
            <w:tcBorders>
              <w:right w:val="single" w:sz="4" w:space="0" w:color="auto"/>
            </w:tcBorders>
          </w:tcPr>
          <w:p w14:paraId="1270E7B4" w14:textId="77777777" w:rsidR="00A9079C" w:rsidRPr="000C039D" w:rsidRDefault="00A9079C" w:rsidP="00BF4ABF">
            <w:pPr>
              <w:rPr>
                <w:noProof/>
                <w:color w:val="00000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075ADD3" w14:textId="77777777" w:rsidR="00A9079C" w:rsidRPr="000C039D" w:rsidRDefault="00A9079C" w:rsidP="00BF4ABF">
            <w:pPr>
              <w:rPr>
                <w:noProof/>
                <w:color w:val="00000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0D9A2B6E" w14:textId="77777777" w:rsidR="00A9079C" w:rsidRPr="000C039D" w:rsidRDefault="00A9079C" w:rsidP="00BF4ABF">
            <w:pPr>
              <w:rPr>
                <w:color w:val="000000"/>
              </w:rPr>
            </w:pPr>
          </w:p>
        </w:tc>
        <w:tc>
          <w:tcPr>
            <w:tcW w:w="49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0E224" w14:textId="77777777" w:rsidR="00A9079C" w:rsidRPr="000C039D" w:rsidRDefault="00A9079C" w:rsidP="00BF4ABF">
            <w:pPr>
              <w:rPr>
                <w:color w:val="000000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61706E58" w14:textId="77777777" w:rsidR="00A9079C" w:rsidRPr="000C039D" w:rsidRDefault="00A9079C" w:rsidP="00BF4ABF">
            <w:pPr>
              <w:rPr>
                <w:color w:val="000000"/>
              </w:rPr>
            </w:pPr>
          </w:p>
        </w:tc>
      </w:tr>
      <w:tr w:rsidR="00B6116E" w:rsidRPr="000C039D" w14:paraId="380DA05F" w14:textId="77777777" w:rsidTr="002E6671">
        <w:trPr>
          <w:trHeight w:val="462"/>
        </w:trPr>
        <w:tc>
          <w:tcPr>
            <w:tcW w:w="351" w:type="pct"/>
            <w:shd w:val="clear" w:color="auto" w:fill="auto"/>
            <w:vAlign w:val="center"/>
          </w:tcPr>
          <w:p w14:paraId="69B208FC" w14:textId="77777777" w:rsidR="00A9079C" w:rsidRPr="000C039D" w:rsidRDefault="00A9079C" w:rsidP="006E6D47">
            <w:pPr>
              <w:jc w:val="center"/>
              <w:rPr>
                <w:color w:val="000000"/>
                <w:lang w:val="en-US"/>
              </w:rPr>
            </w:pPr>
            <w:r w:rsidRPr="000C039D">
              <w:rPr>
                <w:color w:val="000000"/>
                <w:lang w:val="en-US"/>
              </w:rPr>
              <w:t>…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6E0F9412" w14:textId="77777777" w:rsidR="00A9079C" w:rsidRPr="00080838" w:rsidRDefault="00A9079C" w:rsidP="006E6D47">
            <w:pPr>
              <w:ind w:right="-57"/>
              <w:rPr>
                <w:color w:val="000000"/>
                <w:lang w:val="en-US"/>
              </w:rPr>
            </w:pPr>
            <w:r w:rsidRPr="00080838">
              <w:rPr>
                <w:color w:val="000000"/>
                <w:lang w:val="en-US"/>
              </w:rPr>
              <w:t>…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6B05F49" w14:textId="77777777" w:rsidR="00A9079C" w:rsidRPr="000C039D" w:rsidRDefault="00A9079C" w:rsidP="00BF4ABF">
            <w:pPr>
              <w:rPr>
                <w:color w:val="000000"/>
              </w:rPr>
            </w:pPr>
          </w:p>
        </w:tc>
        <w:tc>
          <w:tcPr>
            <w:tcW w:w="435" w:type="pct"/>
          </w:tcPr>
          <w:p w14:paraId="17447154" w14:textId="77777777" w:rsidR="00A9079C" w:rsidRPr="000C039D" w:rsidRDefault="00A9079C" w:rsidP="00BF4ABF">
            <w:pPr>
              <w:rPr>
                <w:color w:val="000000"/>
              </w:rPr>
            </w:pPr>
          </w:p>
        </w:tc>
        <w:tc>
          <w:tcPr>
            <w:tcW w:w="426" w:type="pct"/>
            <w:tcBorders>
              <w:right w:val="single" w:sz="4" w:space="0" w:color="auto"/>
            </w:tcBorders>
          </w:tcPr>
          <w:p w14:paraId="37BC5605" w14:textId="77777777" w:rsidR="00A9079C" w:rsidRPr="000C039D" w:rsidRDefault="00A9079C" w:rsidP="00BF4ABF">
            <w:pPr>
              <w:rPr>
                <w:color w:val="00000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F3CC1A0" w14:textId="77777777" w:rsidR="00A9079C" w:rsidRPr="000C039D" w:rsidRDefault="00A9079C" w:rsidP="00BF4ABF">
            <w:pPr>
              <w:rPr>
                <w:color w:val="00000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FFB9" w14:textId="77777777" w:rsidR="00A9079C" w:rsidRPr="000C039D" w:rsidRDefault="00A9079C" w:rsidP="00BF4ABF">
            <w:pPr>
              <w:rPr>
                <w:color w:val="000000"/>
              </w:rPr>
            </w:pPr>
          </w:p>
        </w:tc>
        <w:tc>
          <w:tcPr>
            <w:tcW w:w="49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4B4BEE" w14:textId="77777777" w:rsidR="00A9079C" w:rsidRPr="000C039D" w:rsidRDefault="00A9079C" w:rsidP="00BF4ABF">
            <w:pPr>
              <w:rPr>
                <w:color w:val="000000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40AC9645" w14:textId="77777777" w:rsidR="00A9079C" w:rsidRPr="000C039D" w:rsidRDefault="00A9079C" w:rsidP="00BF4ABF">
            <w:pPr>
              <w:rPr>
                <w:color w:val="000000"/>
              </w:rPr>
            </w:pPr>
          </w:p>
        </w:tc>
      </w:tr>
      <w:tr w:rsidR="00B6116E" w:rsidRPr="000C039D" w14:paraId="4434AD9F" w14:textId="77777777" w:rsidTr="002E6671">
        <w:trPr>
          <w:trHeight w:val="462"/>
        </w:trPr>
        <w:tc>
          <w:tcPr>
            <w:tcW w:w="351" w:type="pct"/>
            <w:shd w:val="clear" w:color="auto" w:fill="auto"/>
            <w:vAlign w:val="center"/>
          </w:tcPr>
          <w:p w14:paraId="7DCE3081" w14:textId="77777777" w:rsidR="00A9079C" w:rsidRPr="00CB673D" w:rsidRDefault="00CB673D" w:rsidP="006E6D47">
            <w:pPr>
              <w:jc w:val="center"/>
              <w:rPr>
                <w:color w:val="000000"/>
                <w:lang w:val="en-US"/>
              </w:rPr>
            </w:pPr>
            <w:r w:rsidRPr="002E6671">
              <w:rPr>
                <w:color w:val="000000"/>
                <w:lang w:val="en-US"/>
              </w:rPr>
              <w:t>2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6A27B674" w14:textId="77777777" w:rsidR="00A9079C" w:rsidRPr="00080838" w:rsidRDefault="00A9079C" w:rsidP="006E6D47">
            <w:pPr>
              <w:ind w:right="-57"/>
              <w:rPr>
                <w:color w:val="000000"/>
              </w:rPr>
            </w:pPr>
            <w:r w:rsidRPr="00080838">
              <w:rPr>
                <w:color w:val="000000"/>
              </w:rPr>
              <w:t xml:space="preserve">Nhà máy &lt;Tên nhà máy&gt;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08F6812" w14:textId="77777777" w:rsidR="00A9079C" w:rsidRPr="000C039D" w:rsidRDefault="00A9079C" w:rsidP="00BF4ABF">
            <w:pPr>
              <w:rPr>
                <w:color w:val="000000"/>
              </w:rPr>
            </w:pPr>
          </w:p>
        </w:tc>
        <w:tc>
          <w:tcPr>
            <w:tcW w:w="435" w:type="pct"/>
          </w:tcPr>
          <w:p w14:paraId="68982B8A" w14:textId="77777777" w:rsidR="00A9079C" w:rsidRPr="000C039D" w:rsidRDefault="00A9079C" w:rsidP="00BF4ABF">
            <w:pPr>
              <w:rPr>
                <w:color w:val="000000"/>
              </w:rPr>
            </w:pPr>
          </w:p>
        </w:tc>
        <w:tc>
          <w:tcPr>
            <w:tcW w:w="426" w:type="pct"/>
            <w:tcBorders>
              <w:right w:val="single" w:sz="4" w:space="0" w:color="auto"/>
            </w:tcBorders>
          </w:tcPr>
          <w:p w14:paraId="30CB4565" w14:textId="77777777" w:rsidR="00A9079C" w:rsidRPr="000C039D" w:rsidRDefault="00A9079C" w:rsidP="00BF4ABF">
            <w:pPr>
              <w:rPr>
                <w:color w:val="00000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131FBA0" w14:textId="77777777" w:rsidR="00A9079C" w:rsidRPr="000C039D" w:rsidRDefault="00A9079C" w:rsidP="00BF4ABF">
            <w:pPr>
              <w:rPr>
                <w:color w:val="00000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758EEAFC" w14:textId="77777777" w:rsidR="00A9079C" w:rsidRPr="000C039D" w:rsidRDefault="007D18AA" w:rsidP="00BF4ABF">
            <w:pPr>
              <w:rPr>
                <w:color w:val="000000"/>
              </w:rPr>
            </w:pPr>
            <w:r w:rsidRPr="000C039D">
              <w:rPr>
                <w:color w:val="000000"/>
              </w:rPr>
              <w:t>[10b]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D9B8CB" w14:textId="77777777" w:rsidR="00A9079C" w:rsidRPr="000C039D" w:rsidRDefault="00A9079C" w:rsidP="00BF4ABF">
            <w:pPr>
              <w:rPr>
                <w:color w:val="000000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6992EA55" w14:textId="77777777" w:rsidR="00A9079C" w:rsidRPr="000C039D" w:rsidRDefault="00A9079C" w:rsidP="00BF4ABF">
            <w:pPr>
              <w:rPr>
                <w:color w:val="000000"/>
              </w:rPr>
            </w:pPr>
          </w:p>
        </w:tc>
      </w:tr>
      <w:tr w:rsidR="00B6116E" w:rsidRPr="000C039D" w14:paraId="2C77572D" w14:textId="77777777" w:rsidTr="002E6671">
        <w:trPr>
          <w:trHeight w:val="224"/>
        </w:trPr>
        <w:tc>
          <w:tcPr>
            <w:tcW w:w="351" w:type="pct"/>
            <w:shd w:val="clear" w:color="auto" w:fill="auto"/>
            <w:vAlign w:val="center"/>
          </w:tcPr>
          <w:p w14:paraId="33F5986F" w14:textId="77777777" w:rsidR="00A9079C" w:rsidRPr="000C039D" w:rsidRDefault="00A9079C" w:rsidP="006E6D47">
            <w:pPr>
              <w:jc w:val="center"/>
              <w:rPr>
                <w:color w:val="000000"/>
              </w:rPr>
            </w:pPr>
            <w:r w:rsidRPr="000C039D">
              <w:rPr>
                <w:color w:val="000000"/>
              </w:rPr>
              <w:t>…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6FE5B4D6" w14:textId="77777777" w:rsidR="00A9079C" w:rsidRPr="00080838" w:rsidRDefault="00A9079C" w:rsidP="00EC1B72">
            <w:pPr>
              <w:ind w:right="-57"/>
              <w:rPr>
                <w:color w:val="000000"/>
              </w:rPr>
            </w:pPr>
            <w:r w:rsidRPr="00080838">
              <w:rPr>
                <w:color w:val="000000"/>
              </w:rPr>
              <w:t>Nơi có văn phòng điều hành nhà máy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A575FC4" w14:textId="77777777" w:rsidR="00A9079C" w:rsidRPr="000C039D" w:rsidRDefault="00A9079C" w:rsidP="00BF4ABF">
            <w:pPr>
              <w:rPr>
                <w:color w:val="000000"/>
              </w:rPr>
            </w:pPr>
          </w:p>
        </w:tc>
        <w:tc>
          <w:tcPr>
            <w:tcW w:w="435" w:type="pct"/>
          </w:tcPr>
          <w:p w14:paraId="6501BCF0" w14:textId="77777777" w:rsidR="00A9079C" w:rsidRPr="000C039D" w:rsidRDefault="00A9079C" w:rsidP="00BF4ABF">
            <w:pPr>
              <w:rPr>
                <w:noProof/>
                <w:color w:val="000000"/>
              </w:rPr>
            </w:pPr>
          </w:p>
        </w:tc>
        <w:tc>
          <w:tcPr>
            <w:tcW w:w="426" w:type="pct"/>
            <w:tcBorders>
              <w:right w:val="single" w:sz="4" w:space="0" w:color="auto"/>
            </w:tcBorders>
          </w:tcPr>
          <w:p w14:paraId="0EBA421F" w14:textId="77777777" w:rsidR="00A9079C" w:rsidRPr="000C039D" w:rsidRDefault="00A9079C" w:rsidP="00BF4ABF">
            <w:pPr>
              <w:rPr>
                <w:noProof/>
                <w:color w:val="00000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A874733" w14:textId="77777777" w:rsidR="00A9079C" w:rsidRPr="000C039D" w:rsidRDefault="00A9079C" w:rsidP="00BF4ABF">
            <w:pPr>
              <w:rPr>
                <w:noProof/>
                <w:color w:val="00000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52C3423F" w14:textId="77777777" w:rsidR="00A9079C" w:rsidRPr="000C039D" w:rsidRDefault="00A9079C" w:rsidP="00BF4ABF">
            <w:pPr>
              <w:rPr>
                <w:color w:val="000000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D1591C" w14:textId="77777777" w:rsidR="00A9079C" w:rsidRPr="000C039D" w:rsidRDefault="00A9079C" w:rsidP="00BF4ABF">
            <w:pPr>
              <w:rPr>
                <w:color w:val="000000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25544211" w14:textId="77777777" w:rsidR="00A9079C" w:rsidRPr="000C039D" w:rsidRDefault="00A9079C" w:rsidP="00BF4ABF">
            <w:pPr>
              <w:rPr>
                <w:color w:val="000000"/>
              </w:rPr>
            </w:pPr>
          </w:p>
        </w:tc>
      </w:tr>
      <w:tr w:rsidR="00B6116E" w:rsidRPr="000C039D" w14:paraId="52BAB035" w14:textId="77777777" w:rsidTr="002E6671">
        <w:trPr>
          <w:trHeight w:val="224"/>
        </w:trPr>
        <w:tc>
          <w:tcPr>
            <w:tcW w:w="351" w:type="pct"/>
            <w:shd w:val="clear" w:color="auto" w:fill="auto"/>
            <w:vAlign w:val="center"/>
          </w:tcPr>
          <w:p w14:paraId="79581A62" w14:textId="77777777" w:rsidR="00A9079C" w:rsidRDefault="00A9079C" w:rsidP="006E6D47">
            <w:pPr>
              <w:jc w:val="center"/>
              <w:rPr>
                <w:color w:val="000000"/>
                <w:lang w:val="en-US"/>
              </w:rPr>
            </w:pPr>
            <w:r w:rsidRPr="000C039D">
              <w:rPr>
                <w:color w:val="000000"/>
              </w:rPr>
              <w:t>…</w:t>
            </w:r>
          </w:p>
          <w:p w14:paraId="43F914EB" w14:textId="77777777" w:rsidR="00683431" w:rsidRPr="00683431" w:rsidRDefault="00683431" w:rsidP="006E6D47">
            <w:pPr>
              <w:jc w:val="center"/>
              <w:rPr>
                <w:color w:val="000000"/>
                <w:lang w:val="en-US"/>
              </w:rPr>
            </w:pPr>
          </w:p>
          <w:p w14:paraId="45A443D4" w14:textId="77777777" w:rsidR="00683431" w:rsidRPr="00683431" w:rsidRDefault="00683431" w:rsidP="006E6D47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 w14:paraId="49CAE84B" w14:textId="77777777" w:rsidR="00683431" w:rsidRPr="00080838" w:rsidRDefault="006B63F4" w:rsidP="00683431">
            <w:pPr>
              <w:ind w:right="-57"/>
              <w:rPr>
                <w:color w:val="000000"/>
                <w:lang w:val="en-US"/>
              </w:rPr>
            </w:pPr>
            <w:r w:rsidRPr="00080838">
              <w:rPr>
                <w:color w:val="000000"/>
                <w:lang w:val="en-US"/>
              </w:rPr>
              <w:t xml:space="preserve">Nơi có </w:t>
            </w:r>
            <w:r w:rsidR="002D3BF3" w:rsidRPr="00080838">
              <w:rPr>
                <w:color w:val="000000"/>
                <w:lang w:val="en-US"/>
              </w:rPr>
              <w:t>lòng hồ thủy điện</w:t>
            </w:r>
            <w:r w:rsidR="00683431" w:rsidRPr="00080838">
              <w:rPr>
                <w:color w:val="000000"/>
                <w:lang w:val="en-US"/>
              </w:rPr>
              <w:t xml:space="preserve"> (khác nơi có văn phòng điều hành nhà máy)</w:t>
            </w:r>
          </w:p>
          <w:p w14:paraId="083E5BA4" w14:textId="77777777" w:rsidR="00A9079C" w:rsidRPr="00080838" w:rsidRDefault="00A9079C" w:rsidP="00EC1B72">
            <w:pPr>
              <w:ind w:right="-57"/>
              <w:rPr>
                <w:color w:val="000000"/>
                <w:lang w:val="en-US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5B4E669D" w14:textId="77777777" w:rsidR="00A9079C" w:rsidRDefault="00A9079C" w:rsidP="00BF4ABF">
            <w:pPr>
              <w:rPr>
                <w:color w:val="000000"/>
                <w:lang w:val="en-US"/>
              </w:rPr>
            </w:pPr>
          </w:p>
          <w:p w14:paraId="69C36C2D" w14:textId="77777777" w:rsidR="00683431" w:rsidRDefault="00683431" w:rsidP="00BF4ABF">
            <w:pPr>
              <w:rPr>
                <w:color w:val="000000"/>
                <w:lang w:val="en-US"/>
              </w:rPr>
            </w:pPr>
          </w:p>
          <w:p w14:paraId="0919DDB5" w14:textId="77777777" w:rsidR="00683431" w:rsidRPr="00683431" w:rsidRDefault="00683431" w:rsidP="00BF4ABF">
            <w:pPr>
              <w:rPr>
                <w:color w:val="000000"/>
                <w:lang w:val="en-US"/>
              </w:rPr>
            </w:pPr>
          </w:p>
        </w:tc>
        <w:tc>
          <w:tcPr>
            <w:tcW w:w="435" w:type="pct"/>
          </w:tcPr>
          <w:p w14:paraId="405B16AF" w14:textId="77777777" w:rsidR="00A9079C" w:rsidRDefault="00A9079C" w:rsidP="00BF4ABF">
            <w:pPr>
              <w:rPr>
                <w:noProof/>
                <w:color w:val="000000"/>
                <w:lang w:val="en-US"/>
              </w:rPr>
            </w:pPr>
          </w:p>
          <w:p w14:paraId="01821EAE" w14:textId="77777777" w:rsidR="00683431" w:rsidRDefault="00683431" w:rsidP="00BF4ABF">
            <w:pPr>
              <w:rPr>
                <w:noProof/>
                <w:color w:val="000000"/>
                <w:lang w:val="en-US"/>
              </w:rPr>
            </w:pPr>
          </w:p>
          <w:p w14:paraId="77DFAA49" w14:textId="77777777" w:rsidR="00683431" w:rsidRPr="00683431" w:rsidRDefault="00683431" w:rsidP="00BF4ABF">
            <w:pPr>
              <w:rPr>
                <w:noProof/>
                <w:color w:val="000000"/>
                <w:lang w:val="en-US"/>
              </w:rPr>
            </w:pPr>
          </w:p>
        </w:tc>
        <w:tc>
          <w:tcPr>
            <w:tcW w:w="426" w:type="pct"/>
            <w:tcBorders>
              <w:right w:val="single" w:sz="4" w:space="0" w:color="auto"/>
            </w:tcBorders>
          </w:tcPr>
          <w:p w14:paraId="5A94B1BF" w14:textId="77777777" w:rsidR="00A9079C" w:rsidRDefault="00A9079C" w:rsidP="00BF4ABF">
            <w:pPr>
              <w:rPr>
                <w:noProof/>
                <w:color w:val="000000"/>
                <w:lang w:val="en-US"/>
              </w:rPr>
            </w:pPr>
          </w:p>
          <w:p w14:paraId="1573E21A" w14:textId="77777777" w:rsidR="00683431" w:rsidRPr="00683431" w:rsidRDefault="00683431" w:rsidP="00BF4ABF">
            <w:pPr>
              <w:rPr>
                <w:noProof/>
                <w:color w:val="000000"/>
                <w:lang w:val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9B5C0A3" w14:textId="77777777" w:rsidR="00A9079C" w:rsidRDefault="00A9079C" w:rsidP="00BF4ABF">
            <w:pPr>
              <w:rPr>
                <w:noProof/>
                <w:color w:val="000000"/>
                <w:lang w:val="en-US"/>
              </w:rPr>
            </w:pPr>
          </w:p>
          <w:p w14:paraId="6CABE1BD" w14:textId="77777777" w:rsidR="00683431" w:rsidRDefault="00683431" w:rsidP="00BF4ABF">
            <w:pPr>
              <w:rPr>
                <w:noProof/>
                <w:color w:val="000000"/>
                <w:lang w:val="en-US"/>
              </w:rPr>
            </w:pPr>
          </w:p>
          <w:p w14:paraId="18FFF62A" w14:textId="77777777" w:rsidR="00683431" w:rsidRPr="00683431" w:rsidRDefault="00683431" w:rsidP="00BF4ABF">
            <w:pPr>
              <w:rPr>
                <w:noProof/>
                <w:color w:val="000000"/>
                <w:lang w:val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2E936F51" w14:textId="77777777" w:rsidR="00A9079C" w:rsidRDefault="00A9079C" w:rsidP="00BF4ABF">
            <w:pPr>
              <w:rPr>
                <w:color w:val="000000"/>
                <w:lang w:val="en-US"/>
              </w:rPr>
            </w:pPr>
          </w:p>
          <w:p w14:paraId="692249E5" w14:textId="77777777" w:rsidR="00683431" w:rsidRDefault="00683431" w:rsidP="00BF4ABF">
            <w:pPr>
              <w:rPr>
                <w:color w:val="000000"/>
                <w:lang w:val="en-US"/>
              </w:rPr>
            </w:pPr>
          </w:p>
          <w:p w14:paraId="6379BD5E" w14:textId="77777777" w:rsidR="00683431" w:rsidRDefault="00683431" w:rsidP="00BF4ABF">
            <w:pPr>
              <w:rPr>
                <w:color w:val="000000"/>
                <w:lang w:val="en-US"/>
              </w:rPr>
            </w:pPr>
          </w:p>
          <w:p w14:paraId="50629D8F" w14:textId="77777777" w:rsidR="00683431" w:rsidRPr="00683431" w:rsidRDefault="00683431" w:rsidP="00BF4ABF">
            <w:pPr>
              <w:rPr>
                <w:color w:val="000000"/>
                <w:lang w:val="en-US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34BB1" w14:textId="77777777" w:rsidR="00A9079C" w:rsidRDefault="00A9079C" w:rsidP="00BF4ABF">
            <w:pPr>
              <w:rPr>
                <w:color w:val="000000"/>
                <w:lang w:val="en-US"/>
              </w:rPr>
            </w:pPr>
          </w:p>
          <w:p w14:paraId="1ABBAFDA" w14:textId="77777777" w:rsidR="00683431" w:rsidRDefault="00683431" w:rsidP="00BF4ABF">
            <w:pPr>
              <w:rPr>
                <w:color w:val="000000"/>
                <w:lang w:val="en-US"/>
              </w:rPr>
            </w:pPr>
          </w:p>
          <w:p w14:paraId="2D55FD10" w14:textId="77777777" w:rsidR="00683431" w:rsidRPr="00683431" w:rsidRDefault="00683431" w:rsidP="00BF4ABF">
            <w:pPr>
              <w:rPr>
                <w:color w:val="000000"/>
                <w:lang w:val="en-US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56DA117F" w14:textId="77777777" w:rsidR="00A9079C" w:rsidRDefault="00A9079C" w:rsidP="00BF4ABF">
            <w:pPr>
              <w:rPr>
                <w:color w:val="000000"/>
                <w:lang w:val="en-US"/>
              </w:rPr>
            </w:pPr>
          </w:p>
          <w:p w14:paraId="06DE284E" w14:textId="77777777" w:rsidR="00683431" w:rsidRDefault="00683431" w:rsidP="00BF4ABF">
            <w:pPr>
              <w:rPr>
                <w:color w:val="000000"/>
                <w:lang w:val="en-US"/>
              </w:rPr>
            </w:pPr>
          </w:p>
          <w:p w14:paraId="13BCF2C8" w14:textId="77777777" w:rsidR="00683431" w:rsidRPr="00683431" w:rsidRDefault="00683431" w:rsidP="00BF4ABF">
            <w:pPr>
              <w:rPr>
                <w:color w:val="000000"/>
                <w:lang w:val="en-US"/>
              </w:rPr>
            </w:pPr>
          </w:p>
        </w:tc>
      </w:tr>
      <w:tr w:rsidR="00B6116E" w:rsidRPr="000C039D" w14:paraId="23AA22EC" w14:textId="77777777" w:rsidTr="002E6671">
        <w:trPr>
          <w:trHeight w:val="224"/>
        </w:trPr>
        <w:tc>
          <w:tcPr>
            <w:tcW w:w="351" w:type="pct"/>
            <w:shd w:val="clear" w:color="auto" w:fill="auto"/>
            <w:vAlign w:val="center"/>
          </w:tcPr>
          <w:p w14:paraId="5F06BB04" w14:textId="77777777" w:rsidR="00A9079C" w:rsidRPr="000C039D" w:rsidRDefault="00A9079C" w:rsidP="008370A2">
            <w:pPr>
              <w:jc w:val="center"/>
              <w:rPr>
                <w:color w:val="000000"/>
                <w:lang w:val="en-US"/>
              </w:rPr>
            </w:pPr>
            <w:r w:rsidRPr="000C039D">
              <w:rPr>
                <w:color w:val="000000"/>
                <w:lang w:val="en-US"/>
              </w:rPr>
              <w:t>…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20417986" w14:textId="77777777" w:rsidR="00A9079C" w:rsidRPr="000C039D" w:rsidRDefault="00A9079C" w:rsidP="006E6D47">
            <w:pPr>
              <w:rPr>
                <w:color w:val="000000"/>
              </w:rPr>
            </w:pPr>
            <w:r w:rsidRPr="000C039D">
              <w:rPr>
                <w:color w:val="000000"/>
              </w:rPr>
              <w:t>…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ADFC0D5" w14:textId="77777777" w:rsidR="00A9079C" w:rsidRPr="000C039D" w:rsidRDefault="00A9079C" w:rsidP="00BF4ABF">
            <w:pPr>
              <w:rPr>
                <w:color w:val="000000"/>
              </w:rPr>
            </w:pPr>
          </w:p>
        </w:tc>
        <w:tc>
          <w:tcPr>
            <w:tcW w:w="435" w:type="pct"/>
          </w:tcPr>
          <w:p w14:paraId="44F552DE" w14:textId="77777777" w:rsidR="00A9079C" w:rsidRPr="000C039D" w:rsidRDefault="00A9079C" w:rsidP="00BF4ABF">
            <w:pPr>
              <w:rPr>
                <w:color w:val="000000"/>
              </w:rPr>
            </w:pPr>
          </w:p>
        </w:tc>
        <w:tc>
          <w:tcPr>
            <w:tcW w:w="426" w:type="pct"/>
          </w:tcPr>
          <w:p w14:paraId="1278DDED" w14:textId="77777777" w:rsidR="00A9079C" w:rsidRPr="000C039D" w:rsidRDefault="00A9079C" w:rsidP="00BF4ABF">
            <w:pPr>
              <w:rPr>
                <w:color w:val="000000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14:paraId="41E68751" w14:textId="77777777" w:rsidR="00A9079C" w:rsidRPr="000C039D" w:rsidRDefault="00A9079C" w:rsidP="00BF4ABF">
            <w:pPr>
              <w:rPr>
                <w:color w:val="000000"/>
              </w:rPr>
            </w:pP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E20D6F" w14:textId="77777777" w:rsidR="00A9079C" w:rsidRPr="000C039D" w:rsidRDefault="00A9079C" w:rsidP="00BF4ABF">
            <w:pPr>
              <w:rPr>
                <w:color w:val="000000"/>
              </w:rPr>
            </w:pP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A4173" w14:textId="77777777" w:rsidR="00A9079C" w:rsidRPr="000C039D" w:rsidRDefault="00A9079C" w:rsidP="00BF4ABF">
            <w:pPr>
              <w:rPr>
                <w:color w:val="000000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3A1DC8B9" w14:textId="77777777" w:rsidR="00A9079C" w:rsidRPr="000C039D" w:rsidRDefault="00A9079C" w:rsidP="00BF4ABF">
            <w:pPr>
              <w:rPr>
                <w:color w:val="000000"/>
              </w:rPr>
            </w:pPr>
          </w:p>
        </w:tc>
      </w:tr>
      <w:tr w:rsidR="007D18AA" w:rsidRPr="000C039D" w14:paraId="02D9473F" w14:textId="77777777" w:rsidTr="002E6671">
        <w:trPr>
          <w:trHeight w:val="224"/>
        </w:trPr>
        <w:tc>
          <w:tcPr>
            <w:tcW w:w="3368" w:type="pct"/>
            <w:gridSpan w:val="6"/>
            <w:shd w:val="clear" w:color="auto" w:fill="auto"/>
            <w:vAlign w:val="center"/>
          </w:tcPr>
          <w:p w14:paraId="510A76AC" w14:textId="77777777" w:rsidR="007D18AA" w:rsidRPr="000C039D" w:rsidRDefault="007D18AA" w:rsidP="00BF4ABF">
            <w:pPr>
              <w:rPr>
                <w:color w:val="000000"/>
              </w:rPr>
            </w:pPr>
            <w:r w:rsidRPr="000C039D">
              <w:rPr>
                <w:b/>
                <w:color w:val="000000"/>
                <w:lang w:val="en-US"/>
              </w:rPr>
              <w:t xml:space="preserve">                 </w:t>
            </w:r>
            <w:r w:rsidRPr="000C039D">
              <w:rPr>
                <w:b/>
                <w:color w:val="000000"/>
              </w:rPr>
              <w:t>Cộng ([</w:t>
            </w:r>
            <w:r w:rsidRPr="000C039D">
              <w:rPr>
                <w:b/>
                <w:color w:val="000000"/>
                <w:sz w:val="23"/>
                <w:szCs w:val="23"/>
              </w:rPr>
              <w:t>13]=∑[10]; [14]=∑[12])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19779481" w14:textId="468C036E" w:rsidR="007D18AA" w:rsidRPr="000C039D" w:rsidRDefault="00377F39" w:rsidP="00A9079C">
            <w:pPr>
              <w:rPr>
                <w:color w:val="000000"/>
              </w:rPr>
            </w:pPr>
            <w:r w:rsidRPr="000C039D">
              <w:rPr>
                <w:noProof/>
                <w:color w:val="00000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E39375" wp14:editId="5969AFD9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34290</wp:posOffset>
                      </wp:positionV>
                      <wp:extent cx="651510" cy="121920"/>
                      <wp:effectExtent l="8890" t="13335" r="6350" b="7620"/>
                      <wp:wrapNone/>
                      <wp:docPr id="24911712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510" cy="121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E5F7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1" o:spid="_x0000_s1026" type="#_x0000_t32" style="position:absolute;margin-left:49.35pt;margin-top:2.7pt;width:51.3pt;height: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"/>
                  </w:pict>
                </mc:Fallback>
              </mc:AlternateContent>
            </w:r>
            <w:r w:rsidR="007D18AA" w:rsidRPr="000C039D">
              <w:rPr>
                <w:b/>
                <w:color w:val="000000"/>
              </w:rPr>
              <w:t>[1</w:t>
            </w:r>
            <w:r w:rsidR="007D18AA" w:rsidRPr="000C039D">
              <w:rPr>
                <w:b/>
                <w:color w:val="000000"/>
                <w:lang w:val="en-US"/>
              </w:rPr>
              <w:t>3</w:t>
            </w:r>
            <w:r w:rsidR="007D18AA" w:rsidRPr="000C039D">
              <w:rPr>
                <w:b/>
                <w:color w:val="000000"/>
              </w:rPr>
              <w:t>]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8E18C" w14:textId="77777777" w:rsidR="007D18AA" w:rsidRPr="000C039D" w:rsidRDefault="007D18AA" w:rsidP="00BF4ABF">
            <w:pPr>
              <w:rPr>
                <w:color w:val="000000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6D4172AD" w14:textId="77777777" w:rsidR="007D18AA" w:rsidRPr="000C039D" w:rsidRDefault="007D18AA" w:rsidP="00A9079C">
            <w:pPr>
              <w:rPr>
                <w:color w:val="000000"/>
              </w:rPr>
            </w:pPr>
            <w:r w:rsidRPr="000C039D">
              <w:rPr>
                <w:b/>
                <w:color w:val="000000"/>
              </w:rPr>
              <w:t>[1</w:t>
            </w:r>
            <w:r w:rsidRPr="000C039D">
              <w:rPr>
                <w:b/>
                <w:color w:val="000000"/>
                <w:lang w:val="en-US"/>
              </w:rPr>
              <w:t>4</w:t>
            </w:r>
            <w:r w:rsidRPr="000C039D">
              <w:rPr>
                <w:b/>
                <w:color w:val="000000"/>
              </w:rPr>
              <w:t>]</w:t>
            </w:r>
          </w:p>
        </w:tc>
      </w:tr>
    </w:tbl>
    <w:p w14:paraId="648EDAAE" w14:textId="77777777" w:rsidR="002548C4" w:rsidRPr="000C039D" w:rsidRDefault="002548C4" w:rsidP="00990076">
      <w:pPr>
        <w:spacing w:before="120" w:after="120"/>
        <w:ind w:left="-284" w:right="-567" w:firstLine="851"/>
        <w:jc w:val="both"/>
        <w:rPr>
          <w:sz w:val="26"/>
          <w:szCs w:val="26"/>
        </w:rPr>
      </w:pPr>
      <w:r w:rsidRPr="000C039D">
        <w:rPr>
          <w:sz w:val="26"/>
          <w:szCs w:val="26"/>
        </w:rPr>
        <w:t>Tôi cam đoan số liệu khai trên là đúng và chịu trách nhiệm trước pháp luật về số liệu đã khai./.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792"/>
        <w:gridCol w:w="5280"/>
      </w:tblGrid>
      <w:tr w:rsidR="002548C4" w:rsidRPr="000C039D" w14:paraId="13510D2E" w14:textId="77777777" w:rsidTr="009C33E7">
        <w:tc>
          <w:tcPr>
            <w:tcW w:w="2090" w:type="pct"/>
          </w:tcPr>
          <w:p w14:paraId="57683827" w14:textId="77777777" w:rsidR="002548C4" w:rsidRPr="000C039D" w:rsidRDefault="002548C4" w:rsidP="00F35F7B">
            <w:pPr>
              <w:widowControl w:val="0"/>
              <w:ind w:firstLine="284"/>
              <w:contextualSpacing/>
              <w:rPr>
                <w:b/>
                <w:sz w:val="26"/>
                <w:szCs w:val="26"/>
                <w:lang w:val="nl-NL"/>
              </w:rPr>
            </w:pPr>
          </w:p>
          <w:p w14:paraId="543F1313" w14:textId="77777777" w:rsidR="002548C4" w:rsidRPr="000C039D" w:rsidRDefault="002548C4" w:rsidP="00FD24BC">
            <w:pPr>
              <w:widowControl w:val="0"/>
              <w:ind w:right="-140"/>
              <w:contextualSpacing/>
              <w:rPr>
                <w:b/>
                <w:lang w:val="nl-NL"/>
              </w:rPr>
            </w:pPr>
            <w:r w:rsidRPr="000C039D">
              <w:rPr>
                <w:b/>
                <w:lang w:val="nl-NL"/>
              </w:rPr>
              <w:t>NHÂN VIÊN ĐẠI LÝ THUẾ</w:t>
            </w:r>
          </w:p>
          <w:p w14:paraId="12CB90C1" w14:textId="77777777" w:rsidR="002548C4" w:rsidRPr="000C039D" w:rsidRDefault="002548C4" w:rsidP="00FD24BC">
            <w:pPr>
              <w:widowControl w:val="0"/>
              <w:contextualSpacing/>
              <w:rPr>
                <w:sz w:val="26"/>
                <w:szCs w:val="26"/>
                <w:lang w:val="nl-NL"/>
              </w:rPr>
            </w:pPr>
            <w:r w:rsidRPr="000C039D">
              <w:rPr>
                <w:sz w:val="26"/>
                <w:szCs w:val="26"/>
                <w:lang w:val="nl-NL"/>
              </w:rPr>
              <w:t>Họ và tên:.............................</w:t>
            </w:r>
          </w:p>
          <w:p w14:paraId="267CEF37" w14:textId="77777777" w:rsidR="002548C4" w:rsidRPr="000C039D" w:rsidRDefault="002548C4" w:rsidP="00FD24BC">
            <w:pPr>
              <w:widowControl w:val="0"/>
              <w:contextualSpacing/>
              <w:rPr>
                <w:sz w:val="26"/>
                <w:szCs w:val="26"/>
                <w:lang w:val="nl-NL"/>
              </w:rPr>
            </w:pPr>
            <w:r w:rsidRPr="000C039D">
              <w:rPr>
                <w:sz w:val="26"/>
                <w:szCs w:val="26"/>
                <w:lang w:val="nl-NL"/>
              </w:rPr>
              <w:t>Chứng chỉ hành nghề số:.....</w:t>
            </w:r>
          </w:p>
        </w:tc>
        <w:tc>
          <w:tcPr>
            <w:tcW w:w="2910" w:type="pct"/>
          </w:tcPr>
          <w:p w14:paraId="21F1E62D" w14:textId="77777777" w:rsidR="002548C4" w:rsidRPr="000C039D" w:rsidRDefault="002548C4" w:rsidP="00F35F7B">
            <w:pPr>
              <w:widowControl w:val="0"/>
              <w:contextualSpacing/>
              <w:jc w:val="center"/>
              <w:rPr>
                <w:i/>
                <w:iCs/>
                <w:sz w:val="26"/>
                <w:szCs w:val="26"/>
                <w:lang w:val="nl-NL" w:eastAsia="vi-VN"/>
              </w:rPr>
            </w:pPr>
            <w:r w:rsidRPr="000C039D">
              <w:rPr>
                <w:i/>
                <w:iCs/>
                <w:sz w:val="26"/>
                <w:szCs w:val="26"/>
                <w:lang w:val="nl-NL" w:eastAsia="vi-VN"/>
              </w:rPr>
              <w:t>..., ngày....... tháng....... năm.......</w:t>
            </w:r>
          </w:p>
          <w:p w14:paraId="581813FA" w14:textId="77777777" w:rsidR="002548C4" w:rsidRPr="000C039D" w:rsidRDefault="002548C4" w:rsidP="00F35F7B">
            <w:pPr>
              <w:widowControl w:val="0"/>
              <w:contextualSpacing/>
              <w:jc w:val="center"/>
              <w:rPr>
                <w:b/>
                <w:bCs/>
                <w:lang w:val="nl-NL" w:eastAsia="vi-VN"/>
              </w:rPr>
            </w:pPr>
            <w:r w:rsidRPr="000C039D">
              <w:rPr>
                <w:b/>
                <w:bCs/>
                <w:lang w:val="nl-NL" w:eastAsia="vi-VN"/>
              </w:rPr>
              <w:t xml:space="preserve">NGƯỜI NỘP THUẾ </w:t>
            </w:r>
            <w:r w:rsidRPr="000C039D">
              <w:rPr>
                <w:b/>
                <w:bCs/>
                <w:sz w:val="26"/>
                <w:szCs w:val="26"/>
                <w:lang w:val="nl-NL" w:eastAsia="vi-VN"/>
              </w:rPr>
              <w:t xml:space="preserve">hoặc </w:t>
            </w:r>
          </w:p>
          <w:p w14:paraId="2EC35089" w14:textId="77777777" w:rsidR="002548C4" w:rsidRPr="000C039D" w:rsidRDefault="002548C4" w:rsidP="009C33E7">
            <w:pPr>
              <w:widowControl w:val="0"/>
              <w:ind w:left="-113" w:right="-113"/>
              <w:contextualSpacing/>
              <w:jc w:val="center"/>
              <w:rPr>
                <w:b/>
                <w:bCs/>
                <w:lang w:val="nl-NL" w:eastAsia="vi-VN"/>
              </w:rPr>
            </w:pPr>
            <w:r w:rsidRPr="000C039D">
              <w:rPr>
                <w:b/>
                <w:bCs/>
                <w:lang w:val="nl-NL" w:eastAsia="vi-VN"/>
              </w:rPr>
              <w:t>ĐẠI DIỆN HỢP PHÁP CỦA NGƯỜI NỘP THUẾ</w:t>
            </w:r>
          </w:p>
          <w:p w14:paraId="15F57522" w14:textId="77777777" w:rsidR="002548C4" w:rsidRPr="000C039D" w:rsidRDefault="002548C4" w:rsidP="00F35F7B">
            <w:pPr>
              <w:widowControl w:val="0"/>
              <w:contextualSpacing/>
              <w:jc w:val="center"/>
              <w:rPr>
                <w:bCs/>
                <w:lang w:val="nl-NL" w:eastAsia="vi-VN"/>
              </w:rPr>
            </w:pPr>
            <w:r w:rsidRPr="000C039D">
              <w:rPr>
                <w:bCs/>
                <w:lang w:val="nl-NL" w:eastAsia="vi-VN"/>
              </w:rPr>
              <w:t>(</w:t>
            </w:r>
            <w:r w:rsidRPr="000C039D">
              <w:rPr>
                <w:bCs/>
                <w:i/>
                <w:lang w:val="nl-NL" w:eastAsia="vi-VN"/>
              </w:rPr>
              <w:t>Chữ ký, ghi rõ họ tên; chức vụ và đóng dấu (nếu có)/Ký điện tử</w:t>
            </w:r>
            <w:r w:rsidRPr="000C039D">
              <w:rPr>
                <w:bCs/>
                <w:lang w:val="nl-NL" w:eastAsia="vi-VN"/>
              </w:rPr>
              <w:t>)</w:t>
            </w:r>
          </w:p>
          <w:p w14:paraId="049B5945" w14:textId="77777777" w:rsidR="00B6116E" w:rsidRPr="000C039D" w:rsidRDefault="00B6116E" w:rsidP="00F35F7B">
            <w:pPr>
              <w:widowControl w:val="0"/>
              <w:contextualSpacing/>
              <w:jc w:val="center"/>
              <w:rPr>
                <w:bCs/>
                <w:lang w:val="nl-NL" w:eastAsia="vi-VN"/>
              </w:rPr>
            </w:pPr>
          </w:p>
          <w:p w14:paraId="56BC5D38" w14:textId="77777777" w:rsidR="00A9079C" w:rsidRPr="000C039D" w:rsidRDefault="00A9079C" w:rsidP="00F35F7B">
            <w:pPr>
              <w:widowControl w:val="0"/>
              <w:contextualSpacing/>
              <w:jc w:val="center"/>
              <w:rPr>
                <w:lang w:val="nl-NL"/>
              </w:rPr>
            </w:pPr>
          </w:p>
        </w:tc>
      </w:tr>
    </w:tbl>
    <w:p w14:paraId="27735D67" w14:textId="0F7DA702" w:rsidR="00A9079C" w:rsidRPr="000C039D" w:rsidRDefault="00377F39" w:rsidP="00A9079C">
      <w:pPr>
        <w:rPr>
          <w:b/>
          <w:i/>
          <w:iCs/>
          <w:sz w:val="22"/>
          <w:szCs w:val="22"/>
          <w:u w:val="single"/>
          <w:lang w:val="en-US"/>
        </w:rPr>
      </w:pPr>
      <w:r w:rsidRPr="000C039D">
        <w:rPr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9CA9E0" wp14:editId="019D6D7B">
                <wp:simplePos x="0" y="0"/>
                <wp:positionH relativeFrom="column">
                  <wp:posOffset>83185</wp:posOffset>
                </wp:positionH>
                <wp:positionV relativeFrom="paragraph">
                  <wp:posOffset>5715</wp:posOffset>
                </wp:positionV>
                <wp:extent cx="1537970" cy="0"/>
                <wp:effectExtent l="10795" t="7620" r="13335" b="11430"/>
                <wp:wrapNone/>
                <wp:docPr id="6912978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7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F6566" id="AutoShape 30" o:spid="_x0000_s1026" type="#_x0000_t32" style="position:absolute;margin-left:6.55pt;margin-top:.45pt;width:121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"/>
            </w:pict>
          </mc:Fallback>
        </mc:AlternateContent>
      </w:r>
    </w:p>
    <w:p w14:paraId="0FD2FB08" w14:textId="77777777" w:rsidR="00CF5B79" w:rsidRPr="000C039D" w:rsidRDefault="00CF5B79" w:rsidP="00CF5B79">
      <w:pPr>
        <w:ind w:firstLine="720"/>
        <w:jc w:val="both"/>
        <w:rPr>
          <w:b/>
          <w:i/>
          <w:iCs/>
          <w:sz w:val="22"/>
          <w:szCs w:val="22"/>
          <w:u w:val="single"/>
          <w:lang w:val="en-US"/>
        </w:rPr>
      </w:pPr>
      <w:r w:rsidRPr="000C039D">
        <w:rPr>
          <w:b/>
          <w:i/>
          <w:iCs/>
          <w:sz w:val="22"/>
          <w:szCs w:val="22"/>
          <w:u w:val="single"/>
        </w:rPr>
        <w:t>Ghi chú:</w:t>
      </w:r>
    </w:p>
    <w:p w14:paraId="2BF527BE" w14:textId="77777777" w:rsidR="00E00976" w:rsidRPr="000F5E00" w:rsidRDefault="008370A2" w:rsidP="00E00976">
      <w:pPr>
        <w:pStyle w:val="EndnoteText"/>
        <w:ind w:firstLine="720"/>
        <w:jc w:val="both"/>
        <w:rPr>
          <w:i/>
          <w:iCs/>
          <w:sz w:val="22"/>
          <w:szCs w:val="22"/>
        </w:rPr>
      </w:pPr>
      <w:r w:rsidRPr="000C039D">
        <w:rPr>
          <w:i/>
          <w:iCs/>
          <w:sz w:val="22"/>
          <w:szCs w:val="22"/>
        </w:rPr>
        <w:t>1</w:t>
      </w:r>
      <w:r w:rsidR="00CF5B79" w:rsidRPr="000C039D">
        <w:rPr>
          <w:i/>
          <w:iCs/>
          <w:sz w:val="22"/>
          <w:szCs w:val="22"/>
        </w:rPr>
        <w:t>. Tại cột chỉ tiêu [07]</w:t>
      </w:r>
      <w:r w:rsidR="00A9079C" w:rsidRPr="000C039D">
        <w:rPr>
          <w:i/>
          <w:iCs/>
          <w:sz w:val="22"/>
          <w:szCs w:val="22"/>
        </w:rPr>
        <w:t>, [08]</w:t>
      </w:r>
      <w:r w:rsidR="00CF5B79" w:rsidRPr="000C039D">
        <w:rPr>
          <w:i/>
          <w:iCs/>
          <w:sz w:val="22"/>
          <w:szCs w:val="22"/>
        </w:rPr>
        <w:t xml:space="preserve">: </w:t>
      </w:r>
      <w:r w:rsidR="00A9079C" w:rsidRPr="000C039D">
        <w:rPr>
          <w:i/>
          <w:iCs/>
          <w:sz w:val="22"/>
          <w:szCs w:val="22"/>
        </w:rPr>
        <w:t xml:space="preserve">Khai tên huyện, tỉnh nơi có văn phòng điều hành nhà máy thủy điện và nơi có </w:t>
      </w:r>
      <w:r w:rsidR="00D66ECD">
        <w:rPr>
          <w:i/>
          <w:iCs/>
          <w:sz w:val="22"/>
          <w:szCs w:val="22"/>
        </w:rPr>
        <w:t>lòng hồ</w:t>
      </w:r>
      <w:r w:rsidR="00A9079C" w:rsidRPr="000C039D">
        <w:rPr>
          <w:i/>
          <w:iCs/>
          <w:sz w:val="22"/>
          <w:szCs w:val="22"/>
        </w:rPr>
        <w:t xml:space="preserve"> thủy điện. Trường hợp </w:t>
      </w:r>
      <w:r w:rsidR="00D66ECD">
        <w:rPr>
          <w:i/>
          <w:iCs/>
          <w:sz w:val="22"/>
          <w:szCs w:val="22"/>
        </w:rPr>
        <w:t>lòng hồ thủy điện</w:t>
      </w:r>
      <w:r w:rsidR="00A9079C" w:rsidRPr="000C039D">
        <w:rPr>
          <w:i/>
          <w:iCs/>
          <w:sz w:val="22"/>
          <w:szCs w:val="22"/>
        </w:rPr>
        <w:t xml:space="preserve"> </w:t>
      </w:r>
      <w:r w:rsidR="00E00976">
        <w:rPr>
          <w:i/>
          <w:iCs/>
          <w:sz w:val="22"/>
          <w:szCs w:val="22"/>
        </w:rPr>
        <w:t xml:space="preserve">của một nhà máy thủy điện </w:t>
      </w:r>
      <w:r w:rsidR="00A9079C" w:rsidRPr="000C039D">
        <w:rPr>
          <w:i/>
          <w:iCs/>
          <w:sz w:val="22"/>
          <w:szCs w:val="22"/>
        </w:rPr>
        <w:t xml:space="preserve">trên nhiều huyện </w:t>
      </w:r>
      <w:r w:rsidR="00E00976">
        <w:rPr>
          <w:i/>
          <w:iCs/>
          <w:sz w:val="22"/>
          <w:szCs w:val="22"/>
        </w:rPr>
        <w:t xml:space="preserve">do cùng một cơ quan thuế quản lý </w:t>
      </w:r>
      <w:r w:rsidR="00E00976" w:rsidRPr="000F5E00">
        <w:rPr>
          <w:i/>
          <w:iCs/>
          <w:sz w:val="22"/>
          <w:szCs w:val="22"/>
        </w:rPr>
        <w:t>thì chọn 1 huyện trong các huyện nơi có nhà máy để kê khai vào chỉ tiêu này.</w:t>
      </w:r>
    </w:p>
    <w:p w14:paraId="77026296" w14:textId="77777777" w:rsidR="00CF5B79" w:rsidRPr="000C039D" w:rsidRDefault="008370A2" w:rsidP="00CF5B79">
      <w:pPr>
        <w:pStyle w:val="EndnoteText"/>
        <w:ind w:firstLine="720"/>
        <w:jc w:val="both"/>
        <w:rPr>
          <w:i/>
          <w:iCs/>
          <w:sz w:val="22"/>
          <w:szCs w:val="22"/>
        </w:rPr>
      </w:pPr>
      <w:r w:rsidRPr="000C039D">
        <w:rPr>
          <w:i/>
          <w:iCs/>
          <w:sz w:val="22"/>
          <w:szCs w:val="22"/>
        </w:rPr>
        <w:t>2</w:t>
      </w:r>
      <w:r w:rsidR="00CF5B79" w:rsidRPr="000C039D">
        <w:rPr>
          <w:i/>
          <w:iCs/>
          <w:sz w:val="22"/>
          <w:szCs w:val="22"/>
        </w:rPr>
        <w:t>. Tại cột chỉ tiêu [0</w:t>
      </w:r>
      <w:r w:rsidR="00A9079C" w:rsidRPr="000C039D">
        <w:rPr>
          <w:i/>
          <w:iCs/>
          <w:sz w:val="22"/>
          <w:szCs w:val="22"/>
        </w:rPr>
        <w:t>9</w:t>
      </w:r>
      <w:r w:rsidR="00CF5B79" w:rsidRPr="000C039D">
        <w:rPr>
          <w:i/>
          <w:iCs/>
          <w:sz w:val="22"/>
          <w:szCs w:val="22"/>
        </w:rPr>
        <w:t>]: Chỉ khai cơ quan thuế quản lý địa bàn nhận phân bổ.</w:t>
      </w:r>
    </w:p>
    <w:p w14:paraId="318D0808" w14:textId="77777777" w:rsidR="00CF5B79" w:rsidRPr="000C039D" w:rsidRDefault="008370A2" w:rsidP="00816EA1">
      <w:pPr>
        <w:pStyle w:val="EndnoteText"/>
        <w:ind w:firstLine="720"/>
        <w:jc w:val="both"/>
        <w:rPr>
          <w:i/>
          <w:iCs/>
          <w:sz w:val="22"/>
          <w:szCs w:val="22"/>
        </w:rPr>
      </w:pPr>
      <w:r w:rsidRPr="000C039D">
        <w:rPr>
          <w:i/>
          <w:iCs/>
          <w:sz w:val="22"/>
          <w:szCs w:val="22"/>
        </w:rPr>
        <w:t>3</w:t>
      </w:r>
      <w:r w:rsidR="00A9079C" w:rsidRPr="000C039D">
        <w:rPr>
          <w:i/>
          <w:iCs/>
          <w:sz w:val="22"/>
          <w:szCs w:val="22"/>
        </w:rPr>
        <w:t>. Cột chỉ tiêu [10</w:t>
      </w:r>
      <w:r w:rsidR="00CF5B79" w:rsidRPr="000C039D">
        <w:rPr>
          <w:i/>
          <w:iCs/>
          <w:sz w:val="22"/>
          <w:szCs w:val="22"/>
        </w:rPr>
        <w:t xml:space="preserve">]: Khai số thuế </w:t>
      </w:r>
      <w:r w:rsidRPr="000C039D">
        <w:rPr>
          <w:i/>
          <w:iCs/>
          <w:sz w:val="22"/>
          <w:szCs w:val="22"/>
        </w:rPr>
        <w:t>tài nguyên</w:t>
      </w:r>
      <w:r w:rsidR="00CF5B79" w:rsidRPr="000C039D">
        <w:rPr>
          <w:i/>
          <w:iCs/>
          <w:sz w:val="22"/>
          <w:szCs w:val="22"/>
        </w:rPr>
        <w:t xml:space="preserve"> phải nộp của nhà máy thủy điện</w:t>
      </w:r>
      <w:r w:rsidR="00816EA1">
        <w:rPr>
          <w:i/>
          <w:iCs/>
          <w:sz w:val="22"/>
          <w:szCs w:val="22"/>
        </w:rPr>
        <w:t xml:space="preserve"> để kê khai vào chỉ tiêu </w:t>
      </w:r>
      <w:r w:rsidR="00816EA1" w:rsidRPr="00E62194">
        <w:rPr>
          <w:i/>
          <w:iCs/>
          <w:sz w:val="22"/>
          <w:szCs w:val="22"/>
        </w:rPr>
        <w:t>[</w:t>
      </w:r>
      <w:r w:rsidR="00816EA1">
        <w:rPr>
          <w:i/>
          <w:iCs/>
          <w:sz w:val="22"/>
          <w:szCs w:val="22"/>
        </w:rPr>
        <w:t>10a</w:t>
      </w:r>
      <w:r w:rsidR="00816EA1" w:rsidRPr="00E62194">
        <w:rPr>
          <w:i/>
          <w:iCs/>
          <w:sz w:val="22"/>
          <w:szCs w:val="22"/>
        </w:rPr>
        <w:t>]</w:t>
      </w:r>
      <w:r w:rsidR="00816EA1">
        <w:rPr>
          <w:i/>
          <w:iCs/>
          <w:sz w:val="22"/>
          <w:szCs w:val="22"/>
        </w:rPr>
        <w:t>, [10b], các ô còn lại để trống</w:t>
      </w:r>
      <w:r w:rsidR="00CF5B79" w:rsidRPr="000C039D">
        <w:rPr>
          <w:i/>
          <w:iCs/>
          <w:sz w:val="22"/>
          <w:szCs w:val="22"/>
        </w:rPr>
        <w:t xml:space="preserve">, người nộp thuế phải xác định số thuế </w:t>
      </w:r>
      <w:r w:rsidRPr="000C039D">
        <w:rPr>
          <w:i/>
          <w:iCs/>
          <w:sz w:val="22"/>
          <w:szCs w:val="22"/>
        </w:rPr>
        <w:t>tài nguyên</w:t>
      </w:r>
      <w:r w:rsidR="00CF5B79" w:rsidRPr="000C039D">
        <w:rPr>
          <w:i/>
          <w:iCs/>
          <w:sz w:val="22"/>
          <w:szCs w:val="22"/>
        </w:rPr>
        <w:t xml:space="preserve"> phải nộp của nhà máy thủy điện.</w:t>
      </w:r>
    </w:p>
    <w:p w14:paraId="0A79F858" w14:textId="77777777" w:rsidR="00CF5B79" w:rsidRPr="000C039D" w:rsidRDefault="008370A2" w:rsidP="00CF5B79">
      <w:pPr>
        <w:pStyle w:val="EndnoteText"/>
        <w:ind w:firstLine="720"/>
        <w:jc w:val="both"/>
        <w:rPr>
          <w:i/>
          <w:iCs/>
          <w:sz w:val="22"/>
          <w:szCs w:val="22"/>
        </w:rPr>
      </w:pPr>
      <w:r w:rsidRPr="000C039D">
        <w:rPr>
          <w:i/>
          <w:iCs/>
          <w:sz w:val="22"/>
          <w:szCs w:val="22"/>
        </w:rPr>
        <w:t>4</w:t>
      </w:r>
      <w:r w:rsidR="00CF5B79" w:rsidRPr="000C039D">
        <w:rPr>
          <w:i/>
          <w:iCs/>
          <w:sz w:val="22"/>
          <w:szCs w:val="22"/>
        </w:rPr>
        <w:t>. Cột chỉ tiêu [</w:t>
      </w:r>
      <w:r w:rsidR="00A9079C" w:rsidRPr="000C039D">
        <w:rPr>
          <w:i/>
          <w:iCs/>
          <w:sz w:val="22"/>
          <w:szCs w:val="22"/>
        </w:rPr>
        <w:t>11</w:t>
      </w:r>
      <w:r w:rsidR="00CF5B79" w:rsidRPr="000C039D">
        <w:rPr>
          <w:i/>
          <w:iCs/>
          <w:sz w:val="22"/>
          <w:szCs w:val="22"/>
        </w:rPr>
        <w:t>]: Kh</w:t>
      </w:r>
      <w:r w:rsidRPr="000C039D">
        <w:rPr>
          <w:i/>
          <w:iCs/>
          <w:sz w:val="22"/>
          <w:szCs w:val="22"/>
        </w:rPr>
        <w:t>ai tỷ lệ phân bổ cho từng tỉnh</w:t>
      </w:r>
      <w:r w:rsidR="00CF5B79" w:rsidRPr="000C039D">
        <w:rPr>
          <w:i/>
          <w:iCs/>
          <w:sz w:val="22"/>
          <w:szCs w:val="22"/>
        </w:rPr>
        <w:t>.</w:t>
      </w:r>
    </w:p>
    <w:p w14:paraId="04390EDB" w14:textId="77777777" w:rsidR="00CF5B79" w:rsidRPr="00CF5B79" w:rsidRDefault="008370A2" w:rsidP="00CF5B79">
      <w:pPr>
        <w:pStyle w:val="EndnoteText"/>
        <w:ind w:firstLine="720"/>
        <w:jc w:val="both"/>
        <w:rPr>
          <w:i/>
          <w:iCs/>
          <w:sz w:val="22"/>
          <w:szCs w:val="22"/>
          <w:lang w:val="nl-NL"/>
        </w:rPr>
      </w:pPr>
      <w:r w:rsidRPr="000C039D">
        <w:rPr>
          <w:i/>
          <w:iCs/>
          <w:sz w:val="22"/>
          <w:szCs w:val="22"/>
        </w:rPr>
        <w:t>5</w:t>
      </w:r>
      <w:r w:rsidR="00CF5B79" w:rsidRPr="000C039D">
        <w:rPr>
          <w:i/>
          <w:iCs/>
          <w:sz w:val="22"/>
          <w:szCs w:val="22"/>
        </w:rPr>
        <w:t>. Cột chỉ tiêu [1</w:t>
      </w:r>
      <w:r w:rsidR="00A9079C" w:rsidRPr="000C039D">
        <w:rPr>
          <w:i/>
          <w:iCs/>
          <w:sz w:val="22"/>
          <w:szCs w:val="22"/>
        </w:rPr>
        <w:t>2</w:t>
      </w:r>
      <w:r w:rsidR="00CF5B79" w:rsidRPr="000C039D">
        <w:rPr>
          <w:i/>
          <w:iCs/>
          <w:sz w:val="22"/>
          <w:szCs w:val="22"/>
        </w:rPr>
        <w:t>]: Số thuế phải nộp cho từng tỉnh được xác định bằng số thuế phải nộp của nhà máy thủy điện nhân (x) với tỷ lệ phân bổ cho từng tỉnh./.</w:t>
      </w:r>
    </w:p>
    <w:p w14:paraId="1BFB9498" w14:textId="77777777" w:rsidR="00BC4DE7" w:rsidRPr="00AA68B7" w:rsidRDefault="00AA68B7" w:rsidP="00CF5B79">
      <w:pPr>
        <w:rPr>
          <w:rFonts w:eastAsia="Times New Roman"/>
          <w:i/>
          <w:iCs/>
          <w:sz w:val="22"/>
          <w:szCs w:val="22"/>
          <w:lang w:val="en-US" w:eastAsia="en-US"/>
        </w:rPr>
      </w:pPr>
      <w:r>
        <w:rPr>
          <w:rFonts w:eastAsia="Times New Roman"/>
          <w:i/>
          <w:iCs/>
          <w:sz w:val="22"/>
          <w:szCs w:val="22"/>
          <w:lang w:val="en-US" w:eastAsia="en-US"/>
        </w:rPr>
        <w:tab/>
      </w:r>
    </w:p>
    <w:sectPr w:rsidR="00BC4DE7" w:rsidRPr="00AA68B7" w:rsidSect="00D1771B">
      <w:headerReference w:type="default" r:id="rId7"/>
      <w:pgSz w:w="11907" w:h="16840" w:code="9"/>
      <w:pgMar w:top="1134" w:right="1134" w:bottom="1134" w:left="1134" w:header="720" w:footer="720" w:gutter="56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C8753" w14:textId="77777777" w:rsidR="00CE607B" w:rsidRDefault="00CE607B">
      <w:r>
        <w:separator/>
      </w:r>
    </w:p>
  </w:endnote>
  <w:endnote w:type="continuationSeparator" w:id="0">
    <w:p w14:paraId="4D81BF17" w14:textId="77777777" w:rsidR="00CE607B" w:rsidRDefault="00CE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6015E" w14:textId="77777777" w:rsidR="00CE607B" w:rsidRDefault="00CE607B">
      <w:r>
        <w:separator/>
      </w:r>
    </w:p>
  </w:footnote>
  <w:footnote w:type="continuationSeparator" w:id="0">
    <w:p w14:paraId="2418546C" w14:textId="77777777" w:rsidR="00CE607B" w:rsidRDefault="00CE6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0E3E0" w14:textId="77777777" w:rsidR="00D1771B" w:rsidRDefault="00D1771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0976">
      <w:rPr>
        <w:noProof/>
      </w:rPr>
      <w:t>2</w:t>
    </w:r>
    <w:r>
      <w:rPr>
        <w:noProof/>
      </w:rPr>
      <w:fldChar w:fldCharType="end"/>
    </w:r>
  </w:p>
  <w:p w14:paraId="0792B20A" w14:textId="77777777" w:rsidR="00D1771B" w:rsidRDefault="00D177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C3D89"/>
    <w:multiLevelType w:val="hybridMultilevel"/>
    <w:tmpl w:val="952423BA"/>
    <w:lvl w:ilvl="0" w:tplc="A79459EE">
      <w:start w:val="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E3327"/>
    <w:multiLevelType w:val="hybridMultilevel"/>
    <w:tmpl w:val="696490FE"/>
    <w:lvl w:ilvl="0" w:tplc="3F1EAF8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C51F7"/>
    <w:multiLevelType w:val="hybridMultilevel"/>
    <w:tmpl w:val="F490F160"/>
    <w:lvl w:ilvl="0" w:tplc="4A76EE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B0183"/>
    <w:multiLevelType w:val="hybridMultilevel"/>
    <w:tmpl w:val="4A82C22E"/>
    <w:lvl w:ilvl="0" w:tplc="9D00BA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1386745">
    <w:abstractNumId w:val="2"/>
  </w:num>
  <w:num w:numId="2" w16cid:durableId="1424228426">
    <w:abstractNumId w:val="3"/>
  </w:num>
  <w:num w:numId="3" w16cid:durableId="1242059287">
    <w:abstractNumId w:val="1"/>
  </w:num>
  <w:num w:numId="4" w16cid:durableId="1972898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1E"/>
    <w:rsid w:val="000020FC"/>
    <w:rsid w:val="00004A28"/>
    <w:rsid w:val="0000773C"/>
    <w:rsid w:val="00014DF0"/>
    <w:rsid w:val="00016DEA"/>
    <w:rsid w:val="000174A4"/>
    <w:rsid w:val="00030A6B"/>
    <w:rsid w:val="000378A3"/>
    <w:rsid w:val="00047BD3"/>
    <w:rsid w:val="000633B1"/>
    <w:rsid w:val="00066749"/>
    <w:rsid w:val="00071841"/>
    <w:rsid w:val="000770A0"/>
    <w:rsid w:val="00077F83"/>
    <w:rsid w:val="00080838"/>
    <w:rsid w:val="000A0016"/>
    <w:rsid w:val="000A097B"/>
    <w:rsid w:val="000B6211"/>
    <w:rsid w:val="000C039D"/>
    <w:rsid w:val="000E5C59"/>
    <w:rsid w:val="000E5C60"/>
    <w:rsid w:val="000F2BC4"/>
    <w:rsid w:val="00103BEA"/>
    <w:rsid w:val="0010511E"/>
    <w:rsid w:val="001117D9"/>
    <w:rsid w:val="0013428D"/>
    <w:rsid w:val="0013489E"/>
    <w:rsid w:val="001423F9"/>
    <w:rsid w:val="0014668C"/>
    <w:rsid w:val="0014790C"/>
    <w:rsid w:val="00151163"/>
    <w:rsid w:val="00163774"/>
    <w:rsid w:val="001765BF"/>
    <w:rsid w:val="0018014F"/>
    <w:rsid w:val="00181F38"/>
    <w:rsid w:val="00183643"/>
    <w:rsid w:val="00187AC5"/>
    <w:rsid w:val="00197AB4"/>
    <w:rsid w:val="001B3F37"/>
    <w:rsid w:val="001B5818"/>
    <w:rsid w:val="001E6168"/>
    <w:rsid w:val="001F6B26"/>
    <w:rsid w:val="00202CA4"/>
    <w:rsid w:val="0021141F"/>
    <w:rsid w:val="00222304"/>
    <w:rsid w:val="00236225"/>
    <w:rsid w:val="00237CF6"/>
    <w:rsid w:val="00251390"/>
    <w:rsid w:val="00252031"/>
    <w:rsid w:val="00254047"/>
    <w:rsid w:val="002548C4"/>
    <w:rsid w:val="00264A3F"/>
    <w:rsid w:val="00273449"/>
    <w:rsid w:val="00281688"/>
    <w:rsid w:val="00283D5D"/>
    <w:rsid w:val="0029501D"/>
    <w:rsid w:val="002A1BE0"/>
    <w:rsid w:val="002A53A4"/>
    <w:rsid w:val="002A6FC4"/>
    <w:rsid w:val="002B0A9F"/>
    <w:rsid w:val="002B3171"/>
    <w:rsid w:val="002C09AA"/>
    <w:rsid w:val="002D3BF3"/>
    <w:rsid w:val="002D4A92"/>
    <w:rsid w:val="002E4EB5"/>
    <w:rsid w:val="002E51F7"/>
    <w:rsid w:val="002E6671"/>
    <w:rsid w:val="0031432E"/>
    <w:rsid w:val="003373C8"/>
    <w:rsid w:val="00357D97"/>
    <w:rsid w:val="00367D83"/>
    <w:rsid w:val="00373CAA"/>
    <w:rsid w:val="00377512"/>
    <w:rsid w:val="00377F39"/>
    <w:rsid w:val="003A6AF2"/>
    <w:rsid w:val="003A6DBF"/>
    <w:rsid w:val="003A767E"/>
    <w:rsid w:val="003B1633"/>
    <w:rsid w:val="003E38C2"/>
    <w:rsid w:val="003E7E81"/>
    <w:rsid w:val="004022E1"/>
    <w:rsid w:val="004409AC"/>
    <w:rsid w:val="00440BE4"/>
    <w:rsid w:val="00441EC0"/>
    <w:rsid w:val="0044266F"/>
    <w:rsid w:val="004501C6"/>
    <w:rsid w:val="00471469"/>
    <w:rsid w:val="004737D1"/>
    <w:rsid w:val="00484B06"/>
    <w:rsid w:val="00486E10"/>
    <w:rsid w:val="0049143D"/>
    <w:rsid w:val="004A1BF7"/>
    <w:rsid w:val="004E3DE7"/>
    <w:rsid w:val="004E4040"/>
    <w:rsid w:val="004F034E"/>
    <w:rsid w:val="00500ACE"/>
    <w:rsid w:val="00516C1D"/>
    <w:rsid w:val="00520A2C"/>
    <w:rsid w:val="005231F5"/>
    <w:rsid w:val="005359BA"/>
    <w:rsid w:val="005471AC"/>
    <w:rsid w:val="00547EA7"/>
    <w:rsid w:val="00553F76"/>
    <w:rsid w:val="005562A4"/>
    <w:rsid w:val="00562F31"/>
    <w:rsid w:val="00574936"/>
    <w:rsid w:val="005868C7"/>
    <w:rsid w:val="00591560"/>
    <w:rsid w:val="005A5091"/>
    <w:rsid w:val="005B13D3"/>
    <w:rsid w:val="005B4FE8"/>
    <w:rsid w:val="005C1FC3"/>
    <w:rsid w:val="005C386F"/>
    <w:rsid w:val="005C52CD"/>
    <w:rsid w:val="005D7FFD"/>
    <w:rsid w:val="005E378E"/>
    <w:rsid w:val="005E4ABE"/>
    <w:rsid w:val="005F6D64"/>
    <w:rsid w:val="00600179"/>
    <w:rsid w:val="00644B71"/>
    <w:rsid w:val="006666BB"/>
    <w:rsid w:val="00666BA1"/>
    <w:rsid w:val="00683431"/>
    <w:rsid w:val="006A0F9C"/>
    <w:rsid w:val="006A3BAD"/>
    <w:rsid w:val="006B63F4"/>
    <w:rsid w:val="006E6D47"/>
    <w:rsid w:val="006F63E2"/>
    <w:rsid w:val="00703C6C"/>
    <w:rsid w:val="007050A8"/>
    <w:rsid w:val="00707378"/>
    <w:rsid w:val="0071159F"/>
    <w:rsid w:val="00715FEB"/>
    <w:rsid w:val="00717C45"/>
    <w:rsid w:val="00743B62"/>
    <w:rsid w:val="0075218A"/>
    <w:rsid w:val="007B132D"/>
    <w:rsid w:val="007C10B9"/>
    <w:rsid w:val="007C5548"/>
    <w:rsid w:val="007D0341"/>
    <w:rsid w:val="007D18AA"/>
    <w:rsid w:val="007D595F"/>
    <w:rsid w:val="007E1A99"/>
    <w:rsid w:val="007E6806"/>
    <w:rsid w:val="007E773A"/>
    <w:rsid w:val="007F7512"/>
    <w:rsid w:val="00802A64"/>
    <w:rsid w:val="00810D8D"/>
    <w:rsid w:val="00814710"/>
    <w:rsid w:val="008153EB"/>
    <w:rsid w:val="00816428"/>
    <w:rsid w:val="00816EA1"/>
    <w:rsid w:val="008370A2"/>
    <w:rsid w:val="008405A8"/>
    <w:rsid w:val="0084081C"/>
    <w:rsid w:val="008459EB"/>
    <w:rsid w:val="00852A8C"/>
    <w:rsid w:val="008579B1"/>
    <w:rsid w:val="00857B1A"/>
    <w:rsid w:val="00857CA1"/>
    <w:rsid w:val="00866EF3"/>
    <w:rsid w:val="00870CE9"/>
    <w:rsid w:val="00873749"/>
    <w:rsid w:val="00875671"/>
    <w:rsid w:val="00881148"/>
    <w:rsid w:val="00886B3E"/>
    <w:rsid w:val="008913D9"/>
    <w:rsid w:val="008A0B42"/>
    <w:rsid w:val="008A2BD7"/>
    <w:rsid w:val="008A3882"/>
    <w:rsid w:val="008C4667"/>
    <w:rsid w:val="008D155A"/>
    <w:rsid w:val="008D5D63"/>
    <w:rsid w:val="008E2C6B"/>
    <w:rsid w:val="00913B9A"/>
    <w:rsid w:val="00925D38"/>
    <w:rsid w:val="009273CC"/>
    <w:rsid w:val="009426B5"/>
    <w:rsid w:val="00945A5F"/>
    <w:rsid w:val="00973866"/>
    <w:rsid w:val="00982A02"/>
    <w:rsid w:val="00982EBE"/>
    <w:rsid w:val="00983638"/>
    <w:rsid w:val="00983B28"/>
    <w:rsid w:val="00990076"/>
    <w:rsid w:val="00996A36"/>
    <w:rsid w:val="009A2214"/>
    <w:rsid w:val="009B6970"/>
    <w:rsid w:val="009C33E7"/>
    <w:rsid w:val="00A1332F"/>
    <w:rsid w:val="00A221A6"/>
    <w:rsid w:val="00A231EA"/>
    <w:rsid w:val="00A24DC2"/>
    <w:rsid w:val="00A3734B"/>
    <w:rsid w:val="00A375D8"/>
    <w:rsid w:val="00A411F8"/>
    <w:rsid w:val="00A54530"/>
    <w:rsid w:val="00A617B5"/>
    <w:rsid w:val="00A840EC"/>
    <w:rsid w:val="00A9079C"/>
    <w:rsid w:val="00A9240B"/>
    <w:rsid w:val="00A94E60"/>
    <w:rsid w:val="00AA68B7"/>
    <w:rsid w:val="00AC3317"/>
    <w:rsid w:val="00AC4B75"/>
    <w:rsid w:val="00AE0B21"/>
    <w:rsid w:val="00AF73D2"/>
    <w:rsid w:val="00B02A43"/>
    <w:rsid w:val="00B0732C"/>
    <w:rsid w:val="00B20CBC"/>
    <w:rsid w:val="00B45020"/>
    <w:rsid w:val="00B56DEA"/>
    <w:rsid w:val="00B6116E"/>
    <w:rsid w:val="00B711F2"/>
    <w:rsid w:val="00B72588"/>
    <w:rsid w:val="00B943CD"/>
    <w:rsid w:val="00BA1448"/>
    <w:rsid w:val="00BB1BED"/>
    <w:rsid w:val="00BB2868"/>
    <w:rsid w:val="00BB6119"/>
    <w:rsid w:val="00BB799B"/>
    <w:rsid w:val="00BC4DE7"/>
    <w:rsid w:val="00BE1D38"/>
    <w:rsid w:val="00BE6B7C"/>
    <w:rsid w:val="00BE72CC"/>
    <w:rsid w:val="00BE733C"/>
    <w:rsid w:val="00BF117A"/>
    <w:rsid w:val="00BF2FBB"/>
    <w:rsid w:val="00BF4ABF"/>
    <w:rsid w:val="00C129EC"/>
    <w:rsid w:val="00C13897"/>
    <w:rsid w:val="00C13D6C"/>
    <w:rsid w:val="00C178E0"/>
    <w:rsid w:val="00C20B54"/>
    <w:rsid w:val="00C40026"/>
    <w:rsid w:val="00C5426B"/>
    <w:rsid w:val="00C601B0"/>
    <w:rsid w:val="00C70AFC"/>
    <w:rsid w:val="00C923C0"/>
    <w:rsid w:val="00C97E1E"/>
    <w:rsid w:val="00CA7261"/>
    <w:rsid w:val="00CB3F44"/>
    <w:rsid w:val="00CB673D"/>
    <w:rsid w:val="00CB7D98"/>
    <w:rsid w:val="00CC00F4"/>
    <w:rsid w:val="00CC4E69"/>
    <w:rsid w:val="00CD32DB"/>
    <w:rsid w:val="00CE1103"/>
    <w:rsid w:val="00CE607B"/>
    <w:rsid w:val="00CF4372"/>
    <w:rsid w:val="00CF5B79"/>
    <w:rsid w:val="00CF681B"/>
    <w:rsid w:val="00D1166A"/>
    <w:rsid w:val="00D17676"/>
    <w:rsid w:val="00D1771B"/>
    <w:rsid w:val="00D423F3"/>
    <w:rsid w:val="00D66ECD"/>
    <w:rsid w:val="00D717AE"/>
    <w:rsid w:val="00D8175E"/>
    <w:rsid w:val="00D94471"/>
    <w:rsid w:val="00D96EDA"/>
    <w:rsid w:val="00D97450"/>
    <w:rsid w:val="00DC4D6D"/>
    <w:rsid w:val="00DD0137"/>
    <w:rsid w:val="00DD7869"/>
    <w:rsid w:val="00DE2663"/>
    <w:rsid w:val="00DF25F9"/>
    <w:rsid w:val="00E00976"/>
    <w:rsid w:val="00E05CC2"/>
    <w:rsid w:val="00E07192"/>
    <w:rsid w:val="00E37629"/>
    <w:rsid w:val="00E44108"/>
    <w:rsid w:val="00E459D9"/>
    <w:rsid w:val="00E6387F"/>
    <w:rsid w:val="00E669F6"/>
    <w:rsid w:val="00E74C17"/>
    <w:rsid w:val="00E81FA1"/>
    <w:rsid w:val="00EA7BC4"/>
    <w:rsid w:val="00EC1B72"/>
    <w:rsid w:val="00EC467E"/>
    <w:rsid w:val="00ED344F"/>
    <w:rsid w:val="00ED4487"/>
    <w:rsid w:val="00EE0EE5"/>
    <w:rsid w:val="00F25C76"/>
    <w:rsid w:val="00F34690"/>
    <w:rsid w:val="00F35F7B"/>
    <w:rsid w:val="00F752B2"/>
    <w:rsid w:val="00F85842"/>
    <w:rsid w:val="00FA0C13"/>
    <w:rsid w:val="00FA3604"/>
    <w:rsid w:val="00FB4E5A"/>
    <w:rsid w:val="00FB7047"/>
    <w:rsid w:val="00FB7B6B"/>
    <w:rsid w:val="00FB7FDB"/>
    <w:rsid w:val="00FD1E26"/>
    <w:rsid w:val="00FD24BC"/>
    <w:rsid w:val="00FD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8B8224"/>
  <w15:chartTrackingRefBased/>
  <w15:docId w15:val="{934F8E68-595E-4C29-9EF0-51B5D40B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vi-VN"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0511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10511E"/>
    <w:rPr>
      <w:rFonts w:eastAsia="Times New Roman"/>
      <w:sz w:val="20"/>
      <w:szCs w:val="20"/>
      <w:lang w:val="en-US" w:eastAsia="en-US"/>
    </w:rPr>
  </w:style>
  <w:style w:type="character" w:styleId="FootnoteReference">
    <w:name w:val="footnote reference"/>
    <w:semiHidden/>
    <w:rsid w:val="0010511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E61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616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5426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CA4"/>
    <w:pPr>
      <w:jc w:val="both"/>
    </w:pPr>
    <w:rPr>
      <w:rFonts w:ascii=".VnTime" w:eastAsia="Times New Roman" w:hAnsi=".VnTime"/>
      <w:sz w:val="26"/>
      <w:szCs w:val="20"/>
      <w:lang w:val="x-none" w:eastAsia="x-none"/>
    </w:rPr>
  </w:style>
  <w:style w:type="character" w:customStyle="1" w:styleId="BodyTextChar">
    <w:name w:val="Body Text Char"/>
    <w:link w:val="BodyText"/>
    <w:rsid w:val="00202CA4"/>
    <w:rPr>
      <w:rFonts w:ascii=".VnTime" w:eastAsia="Times New Roman" w:hAnsi=".VnTime"/>
      <w:sz w:val="26"/>
    </w:rPr>
  </w:style>
  <w:style w:type="paragraph" w:customStyle="1" w:styleId="CharCharChar2CharCharCharChar">
    <w:name w:val="Char Char Char2 Char Char Char Char"/>
    <w:basedOn w:val="Normal"/>
    <w:semiHidden/>
    <w:rsid w:val="00202CA4"/>
    <w:pPr>
      <w:spacing w:after="160" w:line="240" w:lineRule="exact"/>
    </w:pPr>
    <w:rPr>
      <w:rFonts w:ascii="Arial" w:eastAsia="Times New Roman" w:hAnsi="Arial"/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CF5B79"/>
    <w:rPr>
      <w:rFonts w:eastAsia="Times New Roman"/>
      <w:sz w:val="20"/>
      <w:szCs w:val="20"/>
      <w:lang w:val="en-US" w:eastAsia="en-US"/>
    </w:rPr>
  </w:style>
  <w:style w:type="character" w:customStyle="1" w:styleId="EndnoteTextChar">
    <w:name w:val="Endnote Text Char"/>
    <w:link w:val="EndnoteText"/>
    <w:rsid w:val="00CF5B79"/>
    <w:rPr>
      <w:rFonts w:eastAsia="Times New Roman"/>
    </w:rPr>
  </w:style>
  <w:style w:type="character" w:customStyle="1" w:styleId="HeaderChar">
    <w:name w:val="Header Char"/>
    <w:link w:val="Header"/>
    <w:uiPriority w:val="99"/>
    <w:rsid w:val="00D1771B"/>
    <w:rPr>
      <w:sz w:val="24"/>
      <w:szCs w:val="24"/>
      <w:lang w:val="vi-VN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số 02B/GTGT</vt:lpstr>
    </vt:vector>
  </TitlesOfParts>
  <Company>TONG CUC THUE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 02B/GTGT</dc:title>
  <dc:subject/>
  <dc:creator>Tong Cuc Thue</dc:creator>
  <cp:keywords/>
  <cp:lastModifiedBy>HQO Office</cp:lastModifiedBy>
  <cp:revision>2</cp:revision>
  <cp:lastPrinted>2021-08-13T07:33:00Z</cp:lastPrinted>
  <dcterms:created xsi:type="dcterms:W3CDTF">2025-02-25T01:47:00Z</dcterms:created>
  <dcterms:modified xsi:type="dcterms:W3CDTF">2025-02-25T01:47:00Z</dcterms:modified>
</cp:coreProperties>
</file>